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D6C9A" w14:textId="77777777" w:rsidR="00615415" w:rsidRDefault="00277354" w:rsidP="000920AF">
      <w:pPr>
        <w:spacing w:line="424" w:lineRule="exact"/>
        <w:jc w:val="center"/>
        <w:rPr>
          <w:rFonts w:hint="default"/>
          <w:b/>
          <w:sz w:val="32"/>
          <w:szCs w:val="32"/>
        </w:rPr>
      </w:pPr>
      <w:r w:rsidRPr="00277354">
        <w:rPr>
          <w:b/>
          <w:sz w:val="32"/>
          <w:szCs w:val="32"/>
        </w:rPr>
        <w:t>【</w:t>
      </w:r>
      <w:r w:rsidR="00393F3B" w:rsidRPr="00277354">
        <w:rPr>
          <w:b/>
          <w:sz w:val="32"/>
          <w:szCs w:val="32"/>
        </w:rPr>
        <w:t>受講費用</w:t>
      </w:r>
      <w:r w:rsidR="00140D6A">
        <w:rPr>
          <w:b/>
          <w:sz w:val="32"/>
          <w:szCs w:val="32"/>
        </w:rPr>
        <w:t>請求書</w:t>
      </w:r>
      <w:r w:rsidR="00393F3B" w:rsidRPr="00277354">
        <w:rPr>
          <w:b/>
          <w:sz w:val="32"/>
          <w:szCs w:val="32"/>
        </w:rPr>
        <w:t>について</w:t>
      </w:r>
      <w:r w:rsidRPr="00277354">
        <w:rPr>
          <w:b/>
          <w:sz w:val="32"/>
          <w:szCs w:val="32"/>
        </w:rPr>
        <w:t>】</w:t>
      </w:r>
    </w:p>
    <w:p w14:paraId="57A1D3F9" w14:textId="0F05360D" w:rsidR="00615415" w:rsidRDefault="00615415" w:rsidP="00615415">
      <w:pPr>
        <w:spacing w:line="424" w:lineRule="exact"/>
        <w:jc w:val="right"/>
        <w:rPr>
          <w:rFonts w:hint="default"/>
          <w:bCs/>
          <w:sz w:val="22"/>
          <w:szCs w:val="22"/>
        </w:rPr>
      </w:pPr>
      <w:r>
        <w:rPr>
          <w:b/>
          <w:sz w:val="32"/>
          <w:szCs w:val="32"/>
        </w:rPr>
        <w:t xml:space="preserve">　　　　　　</w:t>
      </w:r>
    </w:p>
    <w:p w14:paraId="58A876C5" w14:textId="4E561649" w:rsidR="00393F3B" w:rsidRPr="00615415" w:rsidRDefault="00393F3B" w:rsidP="00615415">
      <w:pPr>
        <w:spacing w:line="424" w:lineRule="exact"/>
        <w:jc w:val="right"/>
        <w:rPr>
          <w:rFonts w:hint="default"/>
          <w:bCs/>
          <w:sz w:val="22"/>
          <w:szCs w:val="22"/>
        </w:rPr>
      </w:pPr>
      <w:r w:rsidRPr="00615415">
        <w:rPr>
          <w:bCs/>
          <w:sz w:val="22"/>
          <w:szCs w:val="22"/>
        </w:rPr>
        <w:t xml:space="preserve">　　　　　　　　　　　　　　　　　　</w:t>
      </w:r>
    </w:p>
    <w:p w14:paraId="47EC7CBD" w14:textId="6DE28A7C" w:rsidR="00393F3B" w:rsidRDefault="001B4625" w:rsidP="00615415">
      <w:pPr>
        <w:spacing w:line="410" w:lineRule="exact"/>
        <w:rPr>
          <w:rFonts w:hint="default"/>
        </w:rPr>
      </w:pPr>
      <w:r>
        <w:rPr>
          <w:sz w:val="24"/>
        </w:rPr>
        <w:t xml:space="preserve">　</w:t>
      </w:r>
      <w:r w:rsidR="00356C65">
        <w:rPr>
          <w:sz w:val="24"/>
        </w:rPr>
        <w:t>令和</w:t>
      </w:r>
      <w:r w:rsidR="00181A83">
        <w:rPr>
          <w:sz w:val="24"/>
        </w:rPr>
        <w:t>６</w:t>
      </w:r>
      <w:r w:rsidR="00393F3B">
        <w:rPr>
          <w:sz w:val="24"/>
        </w:rPr>
        <w:t>年度福島県</w:t>
      </w:r>
      <w:r w:rsidR="0024264B">
        <w:rPr>
          <w:color w:val="000000" w:themeColor="text1"/>
          <w:sz w:val="24"/>
        </w:rPr>
        <w:t>認知症介護実践</w:t>
      </w:r>
      <w:r w:rsidR="005638CE">
        <w:rPr>
          <w:color w:val="000000" w:themeColor="text1"/>
          <w:sz w:val="24"/>
        </w:rPr>
        <w:t>リーダー</w:t>
      </w:r>
      <w:r w:rsidR="00393F3B">
        <w:rPr>
          <w:sz w:val="24"/>
        </w:rPr>
        <w:t>研修については、下記により期日まで振り込み</w:t>
      </w:r>
      <w:r w:rsidR="003D009E">
        <w:rPr>
          <w:sz w:val="24"/>
        </w:rPr>
        <w:t>いただき</w:t>
      </w:r>
      <w:r w:rsidR="00393F3B">
        <w:rPr>
          <w:sz w:val="24"/>
        </w:rPr>
        <w:t>、</w:t>
      </w:r>
      <w:r w:rsidR="00393F3B" w:rsidRPr="001B4625">
        <w:rPr>
          <w:b/>
          <w:sz w:val="24"/>
          <w:u w:val="double"/>
        </w:rPr>
        <w:t>振り込んだ日に別紙ＦＡＸ送信票に必要事項を記入して、</w:t>
      </w:r>
      <w:r w:rsidR="00133CF7">
        <w:rPr>
          <w:b/>
          <w:sz w:val="24"/>
          <w:u w:val="double"/>
        </w:rPr>
        <w:t>福島県認知症介護指導者連絡会</w:t>
      </w:r>
      <w:r w:rsidR="00393F3B" w:rsidRPr="001B4625">
        <w:rPr>
          <w:b/>
          <w:sz w:val="26"/>
          <w:u w:val="double"/>
        </w:rPr>
        <w:t>にＦＡＸしてください。</w:t>
      </w:r>
    </w:p>
    <w:p w14:paraId="3EBDC155" w14:textId="0E612F3E" w:rsidR="00140D6A" w:rsidRDefault="00766A97" w:rsidP="0009416E">
      <w:pPr>
        <w:rPr>
          <w:rFonts w:hint="default"/>
        </w:rPr>
      </w:pPr>
      <w:r w:rsidRPr="001B4625">
        <w:t>○</w:t>
      </w:r>
      <w:r w:rsidR="00393F3B" w:rsidRPr="001B4625">
        <w:t>ＦＡＸ送信先</w:t>
      </w:r>
    </w:p>
    <w:p w14:paraId="3BAAF06A" w14:textId="4D509E1D" w:rsidR="00140D6A" w:rsidRDefault="00140D6A" w:rsidP="00140D6A">
      <w:pPr>
        <w:ind w:firstLineChars="100" w:firstLine="245"/>
        <w:rPr>
          <w:rFonts w:hint="default"/>
          <w:b/>
          <w:sz w:val="24"/>
        </w:rPr>
      </w:pPr>
      <w:r>
        <w:rPr>
          <w:b/>
          <w:sz w:val="24"/>
        </w:rPr>
        <w:t>一般財団法人</w:t>
      </w:r>
      <w:r>
        <w:rPr>
          <w:b/>
          <w:sz w:val="24"/>
        </w:rPr>
        <w:t xml:space="preserve"> </w:t>
      </w:r>
      <w:r w:rsidR="00133CF7" w:rsidRPr="00C94F15">
        <w:rPr>
          <w:b/>
          <w:sz w:val="24"/>
        </w:rPr>
        <w:t>福島県認知症介護指導者連絡会</w:t>
      </w:r>
    </w:p>
    <w:p w14:paraId="567A3FEB" w14:textId="02520F22" w:rsidR="00393F3B" w:rsidRPr="00140D6A" w:rsidRDefault="00140D6A" w:rsidP="00140D6A">
      <w:pPr>
        <w:ind w:firstLineChars="2000" w:firstLine="4088"/>
        <w:rPr>
          <w:rFonts w:hint="default"/>
          <w:sz w:val="20"/>
        </w:rPr>
      </w:pPr>
      <w:r w:rsidRPr="00140D6A">
        <w:rPr>
          <w:b/>
          <w:sz w:val="20"/>
        </w:rPr>
        <w:t>登録番号</w:t>
      </w:r>
      <w:r w:rsidRPr="00140D6A">
        <w:rPr>
          <w:b/>
          <w:sz w:val="20"/>
        </w:rPr>
        <w:t>T</w:t>
      </w:r>
      <w:r w:rsidRPr="00140D6A">
        <w:rPr>
          <w:b/>
          <w:sz w:val="20"/>
        </w:rPr>
        <w:t>８３８０００５０１２０９４</w:t>
      </w:r>
    </w:p>
    <w:p w14:paraId="2AF2EB5F" w14:textId="1A0F5A77" w:rsidR="00393F3B" w:rsidRPr="00C94F15" w:rsidRDefault="00393F3B" w:rsidP="00766A97">
      <w:pPr>
        <w:spacing w:line="403" w:lineRule="exact"/>
        <w:ind w:firstLineChars="100" w:firstLine="245"/>
        <w:rPr>
          <w:rFonts w:hint="default"/>
          <w:u w:val="double"/>
        </w:rPr>
      </w:pPr>
      <w:r w:rsidRPr="00C94F15">
        <w:rPr>
          <w:b/>
          <w:sz w:val="24"/>
          <w:u w:val="double"/>
        </w:rPr>
        <w:t>FAX</w:t>
      </w:r>
      <w:r w:rsidR="0009416E" w:rsidRPr="00C94F15">
        <w:rPr>
          <w:b/>
          <w:sz w:val="24"/>
          <w:u w:val="double"/>
        </w:rPr>
        <w:t>番号：０２４８－２１－６０６６</w:t>
      </w:r>
      <w:r w:rsidRPr="00C94F15">
        <w:rPr>
          <w:spacing w:val="-1"/>
          <w:sz w:val="24"/>
          <w:u w:val="double"/>
        </w:rPr>
        <w:t xml:space="preserve"> </w:t>
      </w:r>
      <w:r w:rsidRPr="00C94F15">
        <w:rPr>
          <w:spacing w:val="-1"/>
          <w:u w:val="double"/>
        </w:rPr>
        <w:t xml:space="preserve"> </w:t>
      </w:r>
      <w:r w:rsidRPr="00C94F15">
        <w:rPr>
          <w:u w:val="double"/>
        </w:rPr>
        <w:t>（</w:t>
      </w:r>
      <w:r w:rsidR="0009416E" w:rsidRPr="00C94F15">
        <w:rPr>
          <w:u w:val="double"/>
        </w:rPr>
        <w:t>福島県認知症介護指導者連絡会</w:t>
      </w:r>
      <w:r w:rsidRPr="00C94F15">
        <w:rPr>
          <w:u w:val="double"/>
        </w:rPr>
        <w:t>）</w:t>
      </w:r>
    </w:p>
    <w:p w14:paraId="443C5C8D" w14:textId="3881490D" w:rsidR="00393F3B" w:rsidRPr="00067700" w:rsidRDefault="00067700">
      <w:pPr>
        <w:rPr>
          <w:rFonts w:hint="default"/>
          <w:sz w:val="18"/>
          <w:szCs w:val="18"/>
        </w:rPr>
      </w:pPr>
      <w:r w:rsidRPr="00067700">
        <w:t xml:space="preserve">　問い合わせ先電話：</w:t>
      </w:r>
      <w:r w:rsidRPr="00067700">
        <w:t xml:space="preserve"> </w:t>
      </w:r>
      <w:r w:rsidRPr="00067700">
        <w:t>０２４８－２５－３２５６</w:t>
      </w:r>
    </w:p>
    <w:p w14:paraId="5AB75A2C" w14:textId="73EAF8A6" w:rsidR="00393F3B" w:rsidRDefault="00766A97">
      <w:pPr>
        <w:spacing w:line="403" w:lineRule="exact"/>
        <w:rPr>
          <w:rFonts w:hint="default"/>
        </w:rPr>
      </w:pPr>
      <w:r w:rsidRPr="006E18EE">
        <w:rPr>
          <w:b/>
          <w:sz w:val="24"/>
        </w:rPr>
        <w:t>○</w:t>
      </w:r>
      <w:r w:rsidR="00393F3B" w:rsidRPr="006E18EE">
        <w:rPr>
          <w:b/>
          <w:sz w:val="24"/>
        </w:rPr>
        <w:t>受講費用</w:t>
      </w:r>
      <w:r w:rsidR="00393F3B">
        <w:rPr>
          <w:sz w:val="24"/>
        </w:rPr>
        <w:t xml:space="preserve">　：　受講者１人当たり</w:t>
      </w:r>
      <w:r w:rsidR="001C38D1">
        <w:rPr>
          <w:color w:val="000000" w:themeColor="text1"/>
          <w:sz w:val="24"/>
          <w:u w:val="single" w:color="000000"/>
        </w:rPr>
        <w:t>４５</w:t>
      </w:r>
      <w:r w:rsidR="0024264B">
        <w:rPr>
          <w:color w:val="000000" w:themeColor="text1"/>
          <w:sz w:val="24"/>
          <w:u w:val="single" w:color="000000"/>
        </w:rPr>
        <w:t>，０００</w:t>
      </w:r>
      <w:r w:rsidR="00393F3B">
        <w:rPr>
          <w:sz w:val="24"/>
          <w:u w:val="single" w:color="000000"/>
        </w:rPr>
        <w:t>円</w:t>
      </w:r>
      <w:r w:rsidR="00A95FB1" w:rsidRPr="00A95FB1">
        <w:rPr>
          <w:szCs w:val="21"/>
          <w:u w:val="single" w:color="000000"/>
        </w:rPr>
        <w:t>（</w:t>
      </w:r>
      <w:r w:rsidR="00096EAD">
        <w:rPr>
          <w:szCs w:val="21"/>
          <w:u w:val="single" w:color="000000"/>
        </w:rPr>
        <w:t>消費</w:t>
      </w:r>
      <w:r w:rsidR="00A95FB1" w:rsidRPr="00A95FB1">
        <w:rPr>
          <w:szCs w:val="21"/>
          <w:u w:val="single" w:color="000000"/>
        </w:rPr>
        <w:t>税</w:t>
      </w:r>
      <w:r w:rsidR="00096EAD">
        <w:rPr>
          <w:szCs w:val="21"/>
          <w:u w:val="single" w:color="000000"/>
        </w:rPr>
        <w:t>額</w:t>
      </w:r>
      <w:r w:rsidR="001C38D1">
        <w:rPr>
          <w:szCs w:val="21"/>
          <w:u w:val="single" w:color="000000"/>
        </w:rPr>
        <w:t>４，０９１</w:t>
      </w:r>
      <w:r w:rsidR="00A95FB1" w:rsidRPr="00A95FB1">
        <w:rPr>
          <w:szCs w:val="21"/>
          <w:u w:val="single" w:color="000000"/>
        </w:rPr>
        <w:t>円込）</w:t>
      </w:r>
    </w:p>
    <w:tbl>
      <w:tblPr>
        <w:tblpPr w:leftFromText="142" w:rightFromText="142" w:vertAnchor="text" w:horzAnchor="margin" w:tblpY="85"/>
        <w:tblW w:w="88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8"/>
      </w:tblGrid>
      <w:tr w:rsidR="006E18EE" w14:paraId="24D7FE65" w14:textId="77777777" w:rsidTr="00577255">
        <w:trPr>
          <w:trHeight w:val="1975"/>
        </w:trPr>
        <w:tc>
          <w:tcPr>
            <w:tcW w:w="8838" w:type="dxa"/>
            <w:tcBorders>
              <w:top w:val="dotDotDash" w:sz="4" w:space="0" w:color="000000"/>
              <w:left w:val="dotDotDash" w:sz="4" w:space="0" w:color="000000"/>
              <w:bottom w:val="dotDotDash" w:sz="4" w:space="0" w:color="auto"/>
              <w:right w:val="dotDotDash" w:sz="4" w:space="0" w:color="000000"/>
            </w:tcBorders>
            <w:tcMar>
              <w:left w:w="49" w:type="dxa"/>
              <w:right w:w="49" w:type="dxa"/>
            </w:tcMar>
          </w:tcPr>
          <w:p w14:paraId="470B38BA" w14:textId="6D3C4A0B" w:rsidR="006E18EE" w:rsidRDefault="006E18EE" w:rsidP="006E18EE">
            <w:pPr>
              <w:spacing w:line="403" w:lineRule="exact"/>
              <w:ind w:firstLineChars="100" w:firstLine="244"/>
              <w:rPr>
                <w:rFonts w:hint="default"/>
              </w:rPr>
            </w:pPr>
            <w:r>
              <w:rPr>
                <w:sz w:val="24"/>
              </w:rPr>
              <w:t xml:space="preserve">振込先：東邦銀行　</w:t>
            </w:r>
            <w:r w:rsidR="0009416E">
              <w:rPr>
                <w:sz w:val="24"/>
              </w:rPr>
              <w:t>新白河</w:t>
            </w:r>
            <w:r>
              <w:rPr>
                <w:sz w:val="24"/>
              </w:rPr>
              <w:t>支店</w:t>
            </w:r>
          </w:p>
          <w:p w14:paraId="148C233F" w14:textId="5990DEF2" w:rsidR="006E18EE" w:rsidRDefault="006E18EE" w:rsidP="006E18EE">
            <w:pPr>
              <w:spacing w:line="403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                   </w:t>
            </w:r>
            <w:r>
              <w:rPr>
                <w:sz w:val="24"/>
              </w:rPr>
              <w:t>口座種別：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普通預金</w:t>
            </w:r>
          </w:p>
          <w:p w14:paraId="5F30DC09" w14:textId="77777777" w:rsidR="006E18EE" w:rsidRDefault="006E18EE" w:rsidP="006E18EE">
            <w:pPr>
              <w:spacing w:line="403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　　　　　　　　　口座番号：</w:t>
            </w:r>
            <w:r>
              <w:rPr>
                <w:spacing w:val="-1"/>
                <w:sz w:val="24"/>
              </w:rPr>
              <w:t xml:space="preserve"> </w:t>
            </w:r>
            <w:r w:rsidR="0009416E">
              <w:rPr>
                <w:sz w:val="24"/>
              </w:rPr>
              <w:t>３５８５０７</w:t>
            </w:r>
          </w:p>
          <w:p w14:paraId="70762F4A" w14:textId="77777777" w:rsidR="006E18EE" w:rsidRPr="00212B17" w:rsidRDefault="006E18EE" w:rsidP="006E18EE">
            <w:pPr>
              <w:spacing w:line="403" w:lineRule="exact"/>
              <w:rPr>
                <w:rFonts w:hint="default"/>
                <w:sz w:val="22"/>
                <w:szCs w:val="22"/>
              </w:rPr>
            </w:pPr>
            <w:r>
              <w:rPr>
                <w:spacing w:val="-1"/>
                <w:sz w:val="24"/>
              </w:rPr>
              <w:t xml:space="preserve">                     </w:t>
            </w:r>
            <w:r>
              <w:rPr>
                <w:sz w:val="24"/>
              </w:rPr>
              <w:t>口座名義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</w:t>
            </w:r>
            <w:r w:rsidR="00212B17" w:rsidRPr="00212B17">
              <w:rPr>
                <w:rFonts w:hint="default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12B17" w:rsidRPr="00212B17">
                    <w:rPr>
                      <w:rFonts w:ascii="ＭＳ 明朝" w:hAnsi="ＭＳ 明朝"/>
                      <w:sz w:val="22"/>
                      <w:szCs w:val="22"/>
                    </w:rPr>
                    <w:t>ｲｯﾊﾟﾝ</w:t>
                  </w:r>
                </w:rt>
                <w:rubyBase>
                  <w:r w:rsidR="00212B17" w:rsidRPr="00212B17">
                    <w:rPr>
                      <w:sz w:val="22"/>
                      <w:szCs w:val="22"/>
                    </w:rPr>
                    <w:t>一般</w:t>
                  </w:r>
                </w:rubyBase>
              </w:ruby>
            </w:r>
            <w:r w:rsidR="00212B17" w:rsidRPr="00212B17">
              <w:rPr>
                <w:rFonts w:hint="default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12B17" w:rsidRPr="00212B17">
                    <w:rPr>
                      <w:rFonts w:ascii="ＭＳ 明朝" w:hAnsi="ＭＳ 明朝"/>
                      <w:sz w:val="22"/>
                      <w:szCs w:val="22"/>
                    </w:rPr>
                    <w:t>ｼｬﾀﾞﾝ</w:t>
                  </w:r>
                </w:rt>
                <w:rubyBase>
                  <w:r w:rsidR="00212B17" w:rsidRPr="00212B17">
                    <w:rPr>
                      <w:sz w:val="22"/>
                      <w:szCs w:val="22"/>
                    </w:rPr>
                    <w:t>社団</w:t>
                  </w:r>
                </w:rubyBase>
              </w:ruby>
            </w:r>
            <w:r w:rsidR="00212B17" w:rsidRPr="00212B17">
              <w:rPr>
                <w:rFonts w:hint="default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12B17" w:rsidRPr="00212B17">
                    <w:rPr>
                      <w:rFonts w:ascii="ＭＳ 明朝" w:hAnsi="ＭＳ 明朝"/>
                      <w:sz w:val="22"/>
                      <w:szCs w:val="22"/>
                    </w:rPr>
                    <w:t>ﾎｳｼﾞﾝ</w:t>
                  </w:r>
                </w:rt>
                <w:rubyBase>
                  <w:r w:rsidR="00212B17" w:rsidRPr="00212B17">
                    <w:rPr>
                      <w:sz w:val="22"/>
                      <w:szCs w:val="22"/>
                    </w:rPr>
                    <w:t>法人</w:t>
                  </w:r>
                </w:rubyBase>
              </w:ruby>
            </w:r>
            <w:r w:rsidR="00212B17" w:rsidRPr="00212B17">
              <w:rPr>
                <w:rFonts w:hint="default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12B17" w:rsidRPr="00212B17">
                    <w:rPr>
                      <w:rFonts w:ascii="ＭＳ 明朝" w:hAnsi="ＭＳ 明朝"/>
                      <w:sz w:val="22"/>
                      <w:szCs w:val="22"/>
                    </w:rPr>
                    <w:t>ﾌｸｼﾏｹﾝ</w:t>
                  </w:r>
                </w:rt>
                <w:rubyBase>
                  <w:r w:rsidR="00212B17" w:rsidRPr="00212B17">
                    <w:rPr>
                      <w:sz w:val="22"/>
                      <w:szCs w:val="22"/>
                    </w:rPr>
                    <w:t>福島県</w:t>
                  </w:r>
                </w:rubyBase>
              </w:ruby>
            </w:r>
            <w:r w:rsidR="00212B17" w:rsidRPr="00212B17">
              <w:rPr>
                <w:rFonts w:hint="default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12B17" w:rsidRPr="00212B17">
                    <w:rPr>
                      <w:rFonts w:ascii="ＭＳ 明朝" w:hAnsi="ＭＳ 明朝"/>
                      <w:sz w:val="22"/>
                      <w:szCs w:val="22"/>
                    </w:rPr>
                    <w:t>ﾆﾝﾁｼｮｳ</w:t>
                  </w:r>
                </w:rt>
                <w:rubyBase>
                  <w:r w:rsidR="00212B17" w:rsidRPr="00212B17">
                    <w:rPr>
                      <w:sz w:val="22"/>
                      <w:szCs w:val="22"/>
                    </w:rPr>
                    <w:t>認知症</w:t>
                  </w:r>
                </w:rubyBase>
              </w:ruby>
            </w:r>
            <w:r w:rsidR="00212B17" w:rsidRPr="00212B17">
              <w:rPr>
                <w:rFonts w:hint="default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12B17" w:rsidRPr="00212B17">
                    <w:rPr>
                      <w:rFonts w:ascii="ＭＳ 明朝" w:hAnsi="ＭＳ 明朝"/>
                      <w:sz w:val="22"/>
                      <w:szCs w:val="22"/>
                    </w:rPr>
                    <w:t>ｶｲｺﾞ</w:t>
                  </w:r>
                </w:rt>
                <w:rubyBase>
                  <w:r w:rsidR="00212B17" w:rsidRPr="00212B17">
                    <w:rPr>
                      <w:sz w:val="22"/>
                      <w:szCs w:val="22"/>
                    </w:rPr>
                    <w:t>介護</w:t>
                  </w:r>
                </w:rubyBase>
              </w:ruby>
            </w:r>
            <w:r w:rsidR="00212B17" w:rsidRPr="00212B17">
              <w:rPr>
                <w:rFonts w:hint="default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12B17" w:rsidRPr="00212B17">
                    <w:rPr>
                      <w:rFonts w:ascii="ＭＳ 明朝" w:hAnsi="ＭＳ 明朝"/>
                      <w:sz w:val="22"/>
                      <w:szCs w:val="22"/>
                    </w:rPr>
                    <w:t>ｼﾄﾞｳｼｬ</w:t>
                  </w:r>
                </w:rt>
                <w:rubyBase>
                  <w:r w:rsidR="00212B17" w:rsidRPr="00212B17">
                    <w:rPr>
                      <w:sz w:val="22"/>
                      <w:szCs w:val="22"/>
                    </w:rPr>
                    <w:t>指導者</w:t>
                  </w:r>
                </w:rubyBase>
              </w:ruby>
            </w:r>
            <w:r w:rsidR="00212B17" w:rsidRPr="00212B17">
              <w:rPr>
                <w:rFonts w:hint="default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12B17" w:rsidRPr="00212B17">
                    <w:rPr>
                      <w:rFonts w:ascii="ＭＳ 明朝" w:hAnsi="ＭＳ 明朝"/>
                      <w:sz w:val="22"/>
                      <w:szCs w:val="22"/>
                    </w:rPr>
                    <w:t>ﾚﾝﾗｸｶｲ</w:t>
                  </w:r>
                </w:rt>
                <w:rubyBase>
                  <w:r w:rsidR="00212B17" w:rsidRPr="00212B17">
                    <w:rPr>
                      <w:sz w:val="22"/>
                      <w:szCs w:val="22"/>
                    </w:rPr>
                    <w:t>連絡会</w:t>
                  </w:r>
                </w:rubyBase>
              </w:ruby>
            </w:r>
          </w:p>
          <w:p w14:paraId="01012AEA" w14:textId="77777777" w:rsidR="006E18EE" w:rsidRPr="00B12235" w:rsidRDefault="006E18EE" w:rsidP="00212B17">
            <w:pPr>
              <w:spacing w:line="403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             </w:t>
            </w:r>
            <w:r w:rsidR="00212B17">
              <w:rPr>
                <w:sz w:val="24"/>
              </w:rPr>
              <w:t xml:space="preserve">　　　　　　</w:t>
            </w:r>
            <w:r w:rsidR="00212B17">
              <w:rPr>
                <w:sz w:val="24"/>
              </w:rPr>
              <w:t xml:space="preserve">  </w:t>
            </w:r>
            <w:r w:rsidR="00212B17">
              <w:rPr>
                <w:sz w:val="24"/>
              </w:rPr>
              <w:t xml:space="preserve">　</w:t>
            </w:r>
            <w:r w:rsidR="00212B17">
              <w:rPr>
                <w:rFonts w:hint="default"/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2B17" w:rsidRPr="00212B17">
                    <w:rPr>
                      <w:rFonts w:ascii="ＭＳ 明朝" w:hAnsi="ＭＳ 明朝"/>
                      <w:spacing w:val="-1"/>
                      <w:sz w:val="12"/>
                    </w:rPr>
                    <w:t>ﾀﾞｲﾋｮｳ</w:t>
                  </w:r>
                </w:rt>
                <w:rubyBase>
                  <w:r w:rsidR="00212B17">
                    <w:rPr>
                      <w:spacing w:val="-1"/>
                      <w:sz w:val="24"/>
                    </w:rPr>
                    <w:t>代表</w:t>
                  </w:r>
                </w:rubyBase>
              </w:ruby>
            </w:r>
            <w:r w:rsidR="00212B17">
              <w:rPr>
                <w:rFonts w:hint="default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2B17" w:rsidRPr="00212B17">
                    <w:rPr>
                      <w:rFonts w:ascii="ＭＳ 明朝" w:hAnsi="ＭＳ 明朝"/>
                      <w:sz w:val="12"/>
                    </w:rPr>
                    <w:t>ﾘｼﾞ</w:t>
                  </w:r>
                </w:rt>
                <w:rubyBase>
                  <w:r w:rsidR="00212B17">
                    <w:rPr>
                      <w:sz w:val="24"/>
                    </w:rPr>
                    <w:t>理事</w:t>
                  </w:r>
                </w:rubyBase>
              </w:ruby>
            </w:r>
            <w:r>
              <w:rPr>
                <w:spacing w:val="-1"/>
                <w:sz w:val="24"/>
              </w:rPr>
              <w:t xml:space="preserve">  </w:t>
            </w:r>
            <w:r w:rsidR="00212B17">
              <w:rPr>
                <w:rFonts w:hint="default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2B17" w:rsidRPr="00212B17">
                    <w:rPr>
                      <w:rFonts w:ascii="ＭＳ 明朝" w:hAnsi="ＭＳ 明朝"/>
                      <w:sz w:val="12"/>
                    </w:rPr>
                    <w:t>ｶｷﾇﾏ</w:t>
                  </w:r>
                </w:rt>
                <w:rubyBase>
                  <w:r w:rsidR="00212B17">
                    <w:rPr>
                      <w:sz w:val="24"/>
                    </w:rPr>
                    <w:t>柿沼</w:t>
                  </w:r>
                </w:rubyBase>
              </w:ruby>
            </w:r>
            <w:r w:rsidR="0009416E">
              <w:rPr>
                <w:rFonts w:hint="default"/>
                <w:sz w:val="24"/>
              </w:rPr>
              <w:t xml:space="preserve">　</w:t>
            </w:r>
            <w:r w:rsidR="00212B17">
              <w:rPr>
                <w:rFonts w:hint="default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2B17" w:rsidRPr="00212B17">
                    <w:rPr>
                      <w:rFonts w:ascii="ＭＳ 明朝" w:hAnsi="ＭＳ 明朝"/>
                      <w:sz w:val="12"/>
                    </w:rPr>
                    <w:t>ﾐﾂﾙ</w:t>
                  </w:r>
                </w:rt>
                <w:rubyBase>
                  <w:r w:rsidR="00212B17">
                    <w:rPr>
                      <w:sz w:val="24"/>
                    </w:rPr>
                    <w:t>充</w:t>
                  </w:r>
                </w:rubyBase>
              </w:ruby>
            </w:r>
          </w:p>
        </w:tc>
      </w:tr>
    </w:tbl>
    <w:p w14:paraId="0D4722B1" w14:textId="77777777" w:rsidR="001B4625" w:rsidRPr="001B4625" w:rsidRDefault="001B4625">
      <w:pPr>
        <w:spacing w:line="403" w:lineRule="exact"/>
        <w:rPr>
          <w:rFonts w:hint="default"/>
          <w:b/>
          <w:sz w:val="24"/>
        </w:rPr>
      </w:pPr>
      <w:r w:rsidRPr="001B4625">
        <w:rPr>
          <w:b/>
          <w:sz w:val="24"/>
        </w:rPr>
        <w:t>○振り込み期限</w:t>
      </w:r>
    </w:p>
    <w:p w14:paraId="7D0A8F8A" w14:textId="25F48A9D" w:rsidR="00393F3B" w:rsidRPr="00ED5A27" w:rsidRDefault="001B4625" w:rsidP="00ED5A27">
      <w:pPr>
        <w:spacing w:line="403" w:lineRule="exact"/>
        <w:ind w:firstLineChars="100" w:firstLine="245"/>
        <w:rPr>
          <w:rFonts w:hint="default"/>
          <w:b/>
          <w:color w:val="000000" w:themeColor="text1"/>
          <w:sz w:val="24"/>
        </w:rPr>
      </w:pPr>
      <w:r w:rsidRPr="001B4625">
        <w:rPr>
          <w:b/>
          <w:sz w:val="24"/>
        </w:rPr>
        <w:t xml:space="preserve">　</w:t>
      </w:r>
      <w:r w:rsidR="00356C65">
        <w:rPr>
          <w:b/>
          <w:color w:val="000000" w:themeColor="text1"/>
          <w:sz w:val="24"/>
        </w:rPr>
        <w:t xml:space="preserve">令和　</w:t>
      </w:r>
      <w:r w:rsidR="000C38B5">
        <w:rPr>
          <w:b/>
          <w:color w:val="000000" w:themeColor="text1"/>
          <w:sz w:val="24"/>
        </w:rPr>
        <w:t>６</w:t>
      </w:r>
      <w:r w:rsidR="00F83D46" w:rsidRPr="000A3344">
        <w:rPr>
          <w:rFonts w:hint="default"/>
          <w:b/>
          <w:color w:val="000000" w:themeColor="text1"/>
          <w:sz w:val="24"/>
        </w:rPr>
        <w:t>年</w:t>
      </w:r>
      <w:r w:rsidR="005638CE" w:rsidRPr="005638CE">
        <w:rPr>
          <w:b/>
          <w:i/>
          <w:iCs/>
          <w:color w:val="000000" w:themeColor="text1"/>
          <w:sz w:val="28"/>
          <w:szCs w:val="28"/>
          <w:u w:val="wave"/>
          <w:shd w:val="clear" w:color="auto" w:fill="D9D9D9" w:themeFill="background1" w:themeFillShade="D9"/>
        </w:rPr>
        <w:t>７</w:t>
      </w:r>
      <w:r w:rsidR="00C94F15" w:rsidRPr="005638CE">
        <w:rPr>
          <w:b/>
          <w:i/>
          <w:iCs/>
          <w:color w:val="000000" w:themeColor="text1"/>
          <w:sz w:val="28"/>
          <w:szCs w:val="28"/>
          <w:u w:val="wave"/>
          <w:shd w:val="clear" w:color="auto" w:fill="D9D9D9" w:themeFill="background1" w:themeFillShade="D9"/>
        </w:rPr>
        <w:t>月</w:t>
      </w:r>
      <w:r w:rsidR="001C38D1">
        <w:rPr>
          <w:b/>
          <w:i/>
          <w:iCs/>
          <w:color w:val="000000" w:themeColor="text1"/>
          <w:sz w:val="28"/>
          <w:szCs w:val="28"/>
          <w:u w:val="wave"/>
          <w:shd w:val="clear" w:color="auto" w:fill="D9D9D9" w:themeFill="background1" w:themeFillShade="D9"/>
        </w:rPr>
        <w:t>２２</w:t>
      </w:r>
      <w:r w:rsidR="00F83D46" w:rsidRPr="005638CE">
        <w:rPr>
          <w:b/>
          <w:i/>
          <w:iCs/>
          <w:color w:val="000000" w:themeColor="text1"/>
          <w:sz w:val="28"/>
          <w:szCs w:val="28"/>
          <w:u w:val="wave"/>
          <w:shd w:val="clear" w:color="auto" w:fill="D9D9D9" w:themeFill="background1" w:themeFillShade="D9"/>
        </w:rPr>
        <w:t>日</w:t>
      </w:r>
      <w:r w:rsidR="00F83D46" w:rsidRPr="005638CE">
        <w:rPr>
          <w:rFonts w:hint="default"/>
          <w:b/>
          <w:i/>
          <w:iCs/>
          <w:color w:val="000000" w:themeColor="text1"/>
          <w:sz w:val="24"/>
          <w:u w:val="wavyHeavy"/>
          <w:shd w:val="clear" w:color="auto" w:fill="D9D9D9" w:themeFill="background1" w:themeFillShade="D9"/>
        </w:rPr>
        <w:t>（</w:t>
      </w:r>
      <w:r w:rsidR="001C38D1">
        <w:rPr>
          <w:b/>
          <w:i/>
          <w:iCs/>
          <w:color w:val="000000" w:themeColor="text1"/>
          <w:sz w:val="24"/>
          <w:u w:val="wavyHeavy"/>
          <w:shd w:val="clear" w:color="auto" w:fill="D9D9D9" w:themeFill="background1" w:themeFillShade="D9"/>
        </w:rPr>
        <w:t>月</w:t>
      </w:r>
      <w:r w:rsidR="00F83D46" w:rsidRPr="005638CE">
        <w:rPr>
          <w:b/>
          <w:i/>
          <w:iCs/>
          <w:color w:val="000000" w:themeColor="text1"/>
          <w:sz w:val="24"/>
          <w:u w:val="wavyHeavy"/>
          <w:shd w:val="clear" w:color="auto" w:fill="D9D9D9" w:themeFill="background1" w:themeFillShade="D9"/>
        </w:rPr>
        <w:t>）</w:t>
      </w:r>
      <w:r>
        <w:rPr>
          <w:b/>
          <w:sz w:val="24"/>
        </w:rPr>
        <w:t>まで</w:t>
      </w:r>
      <w:r w:rsidR="00720F47">
        <w:rPr>
          <w:b/>
          <w:sz w:val="24"/>
        </w:rPr>
        <w:t xml:space="preserve">　</w:t>
      </w:r>
    </w:p>
    <w:p w14:paraId="1931A246" w14:textId="77777777" w:rsidR="007A69D4" w:rsidRPr="00707C65" w:rsidRDefault="007A69D4" w:rsidP="007A69D4">
      <w:pPr>
        <w:spacing w:line="403" w:lineRule="exact"/>
        <w:rPr>
          <w:rFonts w:hint="default"/>
          <w:b/>
          <w:color w:val="auto"/>
          <w:sz w:val="24"/>
        </w:rPr>
      </w:pPr>
      <w:r w:rsidRPr="00707C65">
        <w:rPr>
          <w:b/>
          <w:color w:val="auto"/>
          <w:sz w:val="24"/>
        </w:rPr>
        <w:t>○受講料</w:t>
      </w:r>
      <w:r w:rsidRPr="00707C65">
        <w:rPr>
          <w:rFonts w:hint="default"/>
          <w:b/>
          <w:color w:val="auto"/>
          <w:sz w:val="24"/>
        </w:rPr>
        <w:t>支払について</w:t>
      </w:r>
    </w:p>
    <w:p w14:paraId="6C98887A" w14:textId="274459C3" w:rsidR="000920AF" w:rsidRDefault="000920AF" w:rsidP="003104C8">
      <w:pPr>
        <w:spacing w:line="403" w:lineRule="exact"/>
        <w:rPr>
          <w:rFonts w:hint="default"/>
          <w:b/>
          <w:color w:val="auto"/>
          <w:sz w:val="24"/>
        </w:rPr>
      </w:pPr>
      <w:r>
        <w:rPr>
          <w:b/>
          <w:color w:val="auto"/>
          <w:sz w:val="24"/>
        </w:rPr>
        <w:t>・</w:t>
      </w:r>
      <w:r w:rsidR="007A69D4" w:rsidRPr="00707C65">
        <w:rPr>
          <w:rFonts w:hint="default"/>
          <w:b/>
          <w:color w:val="auto"/>
          <w:sz w:val="24"/>
        </w:rPr>
        <w:t>受講決定</w:t>
      </w:r>
      <w:r w:rsidR="003C3E54">
        <w:rPr>
          <w:b/>
          <w:color w:val="auto"/>
          <w:sz w:val="24"/>
        </w:rPr>
        <w:t>通知を受けた</w:t>
      </w:r>
      <w:r w:rsidR="007A69D4" w:rsidRPr="00707C65">
        <w:rPr>
          <w:rFonts w:hint="default"/>
          <w:b/>
          <w:color w:val="auto"/>
          <w:sz w:val="24"/>
        </w:rPr>
        <w:t>時点</w:t>
      </w:r>
      <w:r w:rsidR="007A69D4" w:rsidRPr="00707C65">
        <w:rPr>
          <w:b/>
          <w:color w:val="auto"/>
          <w:sz w:val="24"/>
        </w:rPr>
        <w:t>で受講料は発生</w:t>
      </w:r>
      <w:r w:rsidR="007A69D4" w:rsidRPr="00707C65">
        <w:rPr>
          <w:rFonts w:hint="default"/>
          <w:b/>
          <w:color w:val="auto"/>
          <w:sz w:val="24"/>
        </w:rPr>
        <w:t>し</w:t>
      </w:r>
      <w:r w:rsidR="007A69D4" w:rsidRPr="00707C65">
        <w:rPr>
          <w:b/>
          <w:color w:val="auto"/>
          <w:sz w:val="24"/>
        </w:rPr>
        <w:t>ます。</w:t>
      </w:r>
    </w:p>
    <w:p w14:paraId="1E8229CF" w14:textId="77777777" w:rsidR="003C5D8E" w:rsidRDefault="000920AF" w:rsidP="000920AF">
      <w:pPr>
        <w:spacing w:line="403" w:lineRule="exact"/>
        <w:rPr>
          <w:rFonts w:hint="default"/>
          <w:b/>
          <w:color w:val="auto"/>
          <w:sz w:val="24"/>
        </w:rPr>
      </w:pPr>
      <w:r>
        <w:rPr>
          <w:b/>
          <w:color w:val="auto"/>
          <w:sz w:val="24"/>
        </w:rPr>
        <w:t>・</w:t>
      </w:r>
      <w:r w:rsidR="007A69D4" w:rsidRPr="00707C65">
        <w:rPr>
          <w:b/>
          <w:color w:val="auto"/>
          <w:sz w:val="24"/>
        </w:rPr>
        <w:t>無断キャンセルや</w:t>
      </w:r>
      <w:r w:rsidR="007A69D4" w:rsidRPr="00707C65">
        <w:rPr>
          <w:rFonts w:hint="default"/>
          <w:b/>
          <w:color w:val="auto"/>
          <w:sz w:val="24"/>
        </w:rPr>
        <w:t>不払い</w:t>
      </w:r>
      <w:r w:rsidR="007A69D4" w:rsidRPr="00707C65">
        <w:rPr>
          <w:b/>
          <w:color w:val="auto"/>
          <w:sz w:val="24"/>
        </w:rPr>
        <w:t>のないよう</w:t>
      </w:r>
      <w:r w:rsidR="007A69D4" w:rsidRPr="00707C65">
        <w:rPr>
          <w:rFonts w:hint="default"/>
          <w:b/>
          <w:color w:val="auto"/>
          <w:sz w:val="24"/>
        </w:rPr>
        <w:t>お願い</w:t>
      </w:r>
      <w:r w:rsidR="007A69D4" w:rsidRPr="00707C65">
        <w:rPr>
          <w:b/>
          <w:color w:val="auto"/>
          <w:sz w:val="24"/>
        </w:rPr>
        <w:t>致</w:t>
      </w:r>
      <w:r w:rsidR="007A69D4" w:rsidRPr="00707C65">
        <w:rPr>
          <w:rFonts w:hint="default"/>
          <w:b/>
          <w:color w:val="auto"/>
          <w:sz w:val="24"/>
        </w:rPr>
        <w:t>します。</w:t>
      </w:r>
    </w:p>
    <w:p w14:paraId="353F2D5E" w14:textId="77777777" w:rsidR="003C5D8E" w:rsidRDefault="001C610C" w:rsidP="003C5D8E">
      <w:pPr>
        <w:spacing w:line="403" w:lineRule="exact"/>
        <w:ind w:firstLineChars="100" w:firstLine="245"/>
        <w:rPr>
          <w:rFonts w:hint="default"/>
          <w:b/>
          <w:color w:val="000000" w:themeColor="text1"/>
          <w:sz w:val="24"/>
          <w:u w:val="double"/>
        </w:rPr>
      </w:pPr>
      <w:r w:rsidRPr="00C94F15">
        <w:rPr>
          <w:b/>
          <w:color w:val="000000" w:themeColor="text1"/>
          <w:sz w:val="24"/>
          <w:u w:val="double"/>
        </w:rPr>
        <w:t>キャンセル</w:t>
      </w:r>
      <w:r w:rsidRPr="00C94F15">
        <w:rPr>
          <w:rFonts w:hint="default"/>
          <w:b/>
          <w:color w:val="000000" w:themeColor="text1"/>
          <w:sz w:val="24"/>
          <w:u w:val="double"/>
        </w:rPr>
        <w:t>の際は速やかに</w:t>
      </w:r>
      <w:r w:rsidR="003C3E54">
        <w:rPr>
          <w:b/>
          <w:color w:val="000000" w:themeColor="text1"/>
          <w:sz w:val="24"/>
          <w:u w:val="double"/>
        </w:rPr>
        <w:t>研修運営事務所</w:t>
      </w:r>
      <w:r w:rsidRPr="00C94F15">
        <w:rPr>
          <w:rFonts w:hint="default"/>
          <w:b/>
          <w:color w:val="000000" w:themeColor="text1"/>
          <w:sz w:val="24"/>
          <w:u w:val="double"/>
        </w:rPr>
        <w:t>（</w:t>
      </w:r>
      <w:r w:rsidR="003C3E54">
        <w:rPr>
          <w:b/>
          <w:color w:val="000000" w:themeColor="text1"/>
          <w:sz w:val="24"/>
          <w:u w:val="double"/>
        </w:rPr>
        <w:t>０２４８－２５－３２５６</w:t>
      </w:r>
      <w:r w:rsidRPr="00C94F15">
        <w:rPr>
          <w:rFonts w:hint="default"/>
          <w:b/>
          <w:color w:val="000000" w:themeColor="text1"/>
          <w:sz w:val="24"/>
          <w:u w:val="double"/>
        </w:rPr>
        <w:t>）</w:t>
      </w:r>
      <w:r w:rsidRPr="00C94F15">
        <w:rPr>
          <w:b/>
          <w:color w:val="000000" w:themeColor="text1"/>
          <w:sz w:val="24"/>
          <w:u w:val="double"/>
        </w:rPr>
        <w:t>に</w:t>
      </w:r>
      <w:r w:rsidR="003C5D8E">
        <w:rPr>
          <w:b/>
          <w:color w:val="000000" w:themeColor="text1"/>
          <w:sz w:val="24"/>
          <w:u w:val="double"/>
        </w:rPr>
        <w:t xml:space="preserve">　</w:t>
      </w:r>
    </w:p>
    <w:p w14:paraId="202B2056" w14:textId="0C85DDF3" w:rsidR="001C610C" w:rsidRPr="000A3344" w:rsidRDefault="003C5D8E" w:rsidP="003C5D8E">
      <w:pPr>
        <w:spacing w:line="403" w:lineRule="exact"/>
        <w:ind w:firstLineChars="100" w:firstLine="245"/>
        <w:rPr>
          <w:rFonts w:hint="default"/>
          <w:b/>
          <w:color w:val="000000" w:themeColor="text1"/>
          <w:sz w:val="24"/>
        </w:rPr>
      </w:pPr>
      <w:r>
        <w:rPr>
          <w:b/>
          <w:color w:val="000000" w:themeColor="text1"/>
          <w:sz w:val="24"/>
          <w:u w:val="double"/>
        </w:rPr>
        <w:t>受講決定通知に理由記載し、</w:t>
      </w:r>
      <w:r w:rsidR="001C610C" w:rsidRPr="00C94F15">
        <w:rPr>
          <w:b/>
          <w:color w:val="000000" w:themeColor="text1"/>
          <w:sz w:val="24"/>
          <w:u w:val="double"/>
        </w:rPr>
        <w:t>連絡をして下さい</w:t>
      </w:r>
      <w:r w:rsidR="001C610C" w:rsidRPr="00C94F15">
        <w:rPr>
          <w:rFonts w:hint="default"/>
          <w:b/>
          <w:color w:val="000000" w:themeColor="text1"/>
          <w:sz w:val="24"/>
          <w:u w:val="double"/>
        </w:rPr>
        <w:t>。</w:t>
      </w:r>
    </w:p>
    <w:p w14:paraId="318452F8" w14:textId="7B5DD45A" w:rsidR="00B0404E" w:rsidRPr="000A3344" w:rsidRDefault="001C610C" w:rsidP="003104C8">
      <w:pPr>
        <w:spacing w:line="403" w:lineRule="exact"/>
        <w:rPr>
          <w:rFonts w:hint="default"/>
          <w:b/>
          <w:color w:val="000000" w:themeColor="text1"/>
          <w:sz w:val="24"/>
        </w:rPr>
      </w:pPr>
      <w:r w:rsidRPr="000A3344">
        <w:rPr>
          <w:b/>
          <w:color w:val="000000" w:themeColor="text1"/>
          <w:sz w:val="24"/>
        </w:rPr>
        <w:t>○受講料の返還</w:t>
      </w:r>
      <w:r w:rsidR="00B0404E" w:rsidRPr="000A3344">
        <w:rPr>
          <w:b/>
          <w:color w:val="000000" w:themeColor="text1"/>
          <w:sz w:val="24"/>
        </w:rPr>
        <w:t>について</w:t>
      </w:r>
    </w:p>
    <w:p w14:paraId="3C6FB1C3" w14:textId="0B235A3F" w:rsidR="003104C8" w:rsidRPr="000A3344" w:rsidRDefault="00A30428" w:rsidP="00A30428">
      <w:pPr>
        <w:spacing w:line="403" w:lineRule="exact"/>
        <w:ind w:firstLineChars="100" w:firstLine="245"/>
        <w:rPr>
          <w:rFonts w:hint="default"/>
          <w:b/>
          <w:color w:val="000000" w:themeColor="text1"/>
          <w:sz w:val="24"/>
        </w:rPr>
      </w:pPr>
      <w:r w:rsidRPr="000A3344">
        <w:rPr>
          <w:b/>
          <w:color w:val="000000" w:themeColor="text1"/>
          <w:sz w:val="24"/>
        </w:rPr>
        <w:t>・</w:t>
      </w:r>
      <w:r w:rsidRPr="00CE6E11">
        <w:rPr>
          <w:b/>
          <w:color w:val="000000" w:themeColor="text1"/>
          <w:sz w:val="24"/>
          <w:u w:val="wavyHeavy"/>
        </w:rPr>
        <w:t>主催者の判断</w:t>
      </w:r>
      <w:r w:rsidRPr="000A3344">
        <w:rPr>
          <w:b/>
          <w:color w:val="000000" w:themeColor="text1"/>
          <w:sz w:val="24"/>
        </w:rPr>
        <w:t>で中止等を決定した場合、受講料は返金いたします。</w:t>
      </w:r>
    </w:p>
    <w:p w14:paraId="4D38FF57" w14:textId="77777777" w:rsidR="00067700" w:rsidRDefault="00A30428" w:rsidP="00067700">
      <w:pPr>
        <w:spacing w:line="403" w:lineRule="exact"/>
        <w:ind w:firstLineChars="100" w:firstLine="245"/>
        <w:rPr>
          <w:rFonts w:hint="default"/>
          <w:b/>
          <w:color w:val="000000" w:themeColor="text1"/>
          <w:sz w:val="24"/>
        </w:rPr>
      </w:pPr>
      <w:r w:rsidRPr="000A3344">
        <w:rPr>
          <w:b/>
          <w:color w:val="000000" w:themeColor="text1"/>
          <w:sz w:val="24"/>
        </w:rPr>
        <w:t>・</w:t>
      </w:r>
      <w:r w:rsidR="00494F83" w:rsidRPr="000A3344">
        <w:rPr>
          <w:b/>
          <w:color w:val="000000" w:themeColor="text1"/>
          <w:sz w:val="24"/>
        </w:rPr>
        <w:t>振り込み期限</w:t>
      </w:r>
      <w:r w:rsidR="00494F83" w:rsidRPr="0024264B">
        <w:rPr>
          <w:b/>
          <w:color w:val="000000" w:themeColor="text1"/>
          <w:sz w:val="24"/>
          <w:u w:val="single"/>
        </w:rPr>
        <w:t>後</w:t>
      </w:r>
      <w:r w:rsidR="00494F83" w:rsidRPr="000A3344">
        <w:rPr>
          <w:b/>
          <w:color w:val="000000" w:themeColor="text1"/>
          <w:sz w:val="24"/>
        </w:rPr>
        <w:t>の</w:t>
      </w:r>
      <w:r w:rsidRPr="000A3344">
        <w:rPr>
          <w:b/>
          <w:color w:val="000000" w:themeColor="text1"/>
          <w:sz w:val="24"/>
        </w:rPr>
        <w:t>受講者</w:t>
      </w:r>
      <w:r w:rsidR="00B524B5">
        <w:rPr>
          <w:b/>
          <w:color w:val="000000" w:themeColor="text1"/>
          <w:sz w:val="24"/>
        </w:rPr>
        <w:t>側</w:t>
      </w:r>
      <w:r w:rsidRPr="000A3344">
        <w:rPr>
          <w:b/>
          <w:color w:val="000000" w:themeColor="text1"/>
          <w:sz w:val="24"/>
        </w:rPr>
        <w:t>の事情による</w:t>
      </w:r>
      <w:r w:rsidR="00494F83" w:rsidRPr="000A3344">
        <w:rPr>
          <w:b/>
          <w:color w:val="000000" w:themeColor="text1"/>
          <w:sz w:val="24"/>
        </w:rPr>
        <w:t>辞退</w:t>
      </w:r>
      <w:r w:rsidRPr="000A3344">
        <w:rPr>
          <w:b/>
          <w:color w:val="000000" w:themeColor="text1"/>
          <w:sz w:val="24"/>
        </w:rPr>
        <w:t>については、</w:t>
      </w:r>
      <w:r w:rsidR="00774FA6">
        <w:rPr>
          <w:b/>
          <w:color w:val="000000" w:themeColor="text1"/>
          <w:sz w:val="24"/>
        </w:rPr>
        <w:t>一切返金</w:t>
      </w:r>
      <w:r w:rsidR="00067700">
        <w:rPr>
          <w:b/>
          <w:color w:val="000000" w:themeColor="text1"/>
          <w:sz w:val="24"/>
        </w:rPr>
        <w:t xml:space="preserve">対応は　　</w:t>
      </w:r>
    </w:p>
    <w:p w14:paraId="402F6CA0" w14:textId="77777777" w:rsidR="00067700" w:rsidRDefault="00067700" w:rsidP="00067700">
      <w:pPr>
        <w:spacing w:line="403" w:lineRule="exact"/>
        <w:ind w:firstLineChars="200" w:firstLine="489"/>
        <w:rPr>
          <w:rFonts w:hint="default"/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ありません</w:t>
      </w:r>
      <w:r w:rsidR="00774FA6">
        <w:rPr>
          <w:b/>
          <w:color w:val="000000" w:themeColor="text1"/>
          <w:sz w:val="24"/>
        </w:rPr>
        <w:t>。</w:t>
      </w:r>
    </w:p>
    <w:p w14:paraId="03812A2D" w14:textId="54F6A18A" w:rsidR="003D009E" w:rsidRPr="003D009E" w:rsidRDefault="003D009E" w:rsidP="003D009E">
      <w:pPr>
        <w:spacing w:line="403" w:lineRule="exact"/>
        <w:ind w:firstLineChars="400" w:firstLine="974"/>
        <w:rPr>
          <w:rFonts w:hint="default"/>
          <w:bCs/>
          <w:color w:val="000000" w:themeColor="text1"/>
          <w:sz w:val="24"/>
        </w:rPr>
      </w:pPr>
      <w:r>
        <w:rPr>
          <w:bCs/>
          <w:color w:val="000000" w:themeColor="text1"/>
          <w:sz w:val="24"/>
        </w:rPr>
        <w:t>・</w:t>
      </w:r>
      <w:r w:rsidRPr="003D009E">
        <w:rPr>
          <w:bCs/>
          <w:color w:val="000000" w:themeColor="text1"/>
          <w:sz w:val="24"/>
        </w:rPr>
        <w:t>上記の点ご理解のうえ、ご対応をお願います。</w:t>
      </w:r>
    </w:p>
    <w:p w14:paraId="2D8C29A3" w14:textId="77777777" w:rsidR="007A69D4" w:rsidRPr="00D12224" w:rsidRDefault="007A69D4" w:rsidP="007A69D4">
      <w:pPr>
        <w:spacing w:line="403" w:lineRule="exact"/>
        <w:rPr>
          <w:rFonts w:hint="default"/>
          <w:b/>
          <w:color w:val="auto"/>
        </w:rPr>
      </w:pPr>
      <w:r w:rsidRPr="00D12224">
        <w:rPr>
          <w:b/>
          <w:color w:val="auto"/>
          <w:sz w:val="24"/>
        </w:rPr>
        <w:t>○その他</w:t>
      </w:r>
    </w:p>
    <w:p w14:paraId="75262D06" w14:textId="77777777" w:rsidR="007A69D4" w:rsidRPr="00D12224" w:rsidRDefault="007A69D4" w:rsidP="007A69D4">
      <w:pPr>
        <w:spacing w:line="403" w:lineRule="exact"/>
        <w:rPr>
          <w:rFonts w:hint="default"/>
          <w:color w:val="auto"/>
        </w:rPr>
      </w:pPr>
      <w:r w:rsidRPr="00D12224">
        <w:rPr>
          <w:color w:val="auto"/>
          <w:sz w:val="24"/>
        </w:rPr>
        <w:t xml:space="preserve">　・振込手数料は、振込者負担となりますのでご了承ください。</w:t>
      </w:r>
    </w:p>
    <w:p w14:paraId="549A4513" w14:textId="70158B0D" w:rsidR="007A69D4" w:rsidRPr="005638CE" w:rsidRDefault="007A69D4" w:rsidP="00061929">
      <w:pPr>
        <w:spacing w:line="403" w:lineRule="exact"/>
        <w:ind w:left="425" w:hanging="425"/>
        <w:rPr>
          <w:rFonts w:hint="default"/>
          <w:color w:val="auto"/>
          <w:sz w:val="22"/>
          <w:szCs w:val="22"/>
        </w:rPr>
      </w:pPr>
      <w:r w:rsidRPr="00D12224">
        <w:rPr>
          <w:color w:val="auto"/>
          <w:sz w:val="24"/>
        </w:rPr>
        <w:t xml:space="preserve">　</w:t>
      </w:r>
      <w:r w:rsidRPr="00D12224">
        <w:rPr>
          <w:color w:val="auto"/>
          <w:sz w:val="24"/>
          <w:szCs w:val="24"/>
        </w:rPr>
        <w:t>・</w:t>
      </w:r>
      <w:r w:rsidRPr="001C0B5A">
        <w:rPr>
          <w:i/>
          <w:iCs/>
          <w:color w:val="auto"/>
          <w:sz w:val="24"/>
          <w:szCs w:val="24"/>
          <w:u w:val="double"/>
        </w:rPr>
        <w:t>送金する際の送金者名欄</w:t>
      </w:r>
      <w:r w:rsidRPr="001C0B5A">
        <w:rPr>
          <w:i/>
          <w:iCs/>
          <w:color w:val="auto"/>
          <w:sz w:val="24"/>
          <w:szCs w:val="24"/>
        </w:rPr>
        <w:t>には、</w:t>
      </w:r>
      <w:r w:rsidR="005638CE" w:rsidRPr="005638CE">
        <w:rPr>
          <w:b/>
          <w:bCs/>
          <w:i/>
          <w:iCs/>
          <w:color w:val="auto"/>
          <w:sz w:val="24"/>
          <w:szCs w:val="24"/>
        </w:rPr>
        <w:t>必ず</w:t>
      </w:r>
      <w:r w:rsidR="003D009E" w:rsidRPr="00A95FB1">
        <w:rPr>
          <w:b/>
          <w:bCs/>
          <w:i/>
          <w:iCs/>
          <w:color w:val="auto"/>
          <w:sz w:val="24"/>
          <w:szCs w:val="24"/>
          <w:u w:val="double"/>
        </w:rPr>
        <w:t>受講者</w:t>
      </w:r>
      <w:r w:rsidR="001C0B5A" w:rsidRPr="00A95FB1">
        <w:rPr>
          <w:b/>
          <w:bCs/>
          <w:i/>
          <w:iCs/>
          <w:color w:val="auto"/>
          <w:sz w:val="24"/>
          <w:szCs w:val="24"/>
          <w:u w:val="double"/>
        </w:rPr>
        <w:t>番号</w:t>
      </w:r>
      <w:r w:rsidR="001C0B5A" w:rsidRPr="001C0B5A">
        <w:rPr>
          <w:i/>
          <w:iCs/>
          <w:color w:val="auto"/>
          <w:sz w:val="24"/>
          <w:szCs w:val="24"/>
        </w:rPr>
        <w:t>と</w:t>
      </w:r>
      <w:r w:rsidR="001C0B5A" w:rsidRPr="00A95FB1">
        <w:rPr>
          <w:b/>
          <w:bCs/>
          <w:i/>
          <w:iCs/>
          <w:color w:val="auto"/>
          <w:sz w:val="24"/>
          <w:szCs w:val="24"/>
          <w:u w:val="double"/>
        </w:rPr>
        <w:t>所属施設・事業所名</w:t>
      </w:r>
      <w:r w:rsidR="001C0B5A" w:rsidRPr="00A95FB1">
        <w:rPr>
          <w:b/>
          <w:bCs/>
          <w:color w:val="auto"/>
          <w:sz w:val="24"/>
          <w:szCs w:val="24"/>
          <w:u w:val="double"/>
        </w:rPr>
        <w:t>を</w:t>
      </w:r>
      <w:r w:rsidRPr="00A95FB1">
        <w:rPr>
          <w:b/>
          <w:bCs/>
          <w:color w:val="auto"/>
          <w:sz w:val="24"/>
          <w:szCs w:val="24"/>
          <w:u w:val="double"/>
        </w:rPr>
        <w:t>記載</w:t>
      </w:r>
      <w:r w:rsidRPr="00D12224">
        <w:rPr>
          <w:color w:val="auto"/>
          <w:sz w:val="24"/>
          <w:szCs w:val="24"/>
        </w:rPr>
        <w:t>してください。</w:t>
      </w:r>
      <w:r w:rsidRPr="005638CE">
        <w:rPr>
          <w:color w:val="auto"/>
          <w:sz w:val="22"/>
          <w:szCs w:val="22"/>
        </w:rPr>
        <w:t>(</w:t>
      </w:r>
      <w:r w:rsidRPr="005638CE">
        <w:rPr>
          <w:color w:val="auto"/>
          <w:sz w:val="22"/>
          <w:szCs w:val="22"/>
        </w:rPr>
        <w:t>通帳に全部載らずどこからの送金かわからなくなるため</w:t>
      </w:r>
      <w:r w:rsidRPr="005638CE">
        <w:rPr>
          <w:color w:val="auto"/>
          <w:sz w:val="22"/>
          <w:szCs w:val="22"/>
        </w:rPr>
        <w:t>)</w:t>
      </w:r>
    </w:p>
    <w:p w14:paraId="3D58DA85" w14:textId="0C8CEB59" w:rsidR="007A69D4" w:rsidRPr="00D12224" w:rsidRDefault="007A69D4" w:rsidP="007A69D4">
      <w:pPr>
        <w:pStyle w:val="a9"/>
        <w:numPr>
          <w:ilvl w:val="0"/>
          <w:numId w:val="1"/>
        </w:numPr>
        <w:ind w:leftChars="0"/>
        <w:rPr>
          <w:rFonts w:hint="default"/>
          <w:color w:val="auto"/>
          <w:sz w:val="24"/>
          <w:szCs w:val="24"/>
        </w:rPr>
      </w:pPr>
      <w:r w:rsidRPr="00D12224">
        <w:rPr>
          <w:color w:val="auto"/>
          <w:sz w:val="24"/>
          <w:szCs w:val="24"/>
        </w:rPr>
        <w:t>受講費用を振り込んだ際の</w:t>
      </w:r>
      <w:r w:rsidRPr="001C38D1">
        <w:rPr>
          <w:color w:val="auto"/>
          <w:sz w:val="24"/>
          <w:szCs w:val="24"/>
          <w:u w:val="single"/>
        </w:rPr>
        <w:t>控えをもって、領収書</w:t>
      </w:r>
      <w:r w:rsidRPr="00D12224">
        <w:rPr>
          <w:color w:val="auto"/>
          <w:sz w:val="24"/>
          <w:szCs w:val="24"/>
        </w:rPr>
        <w:t>といたしますので大切に保管してください。</w:t>
      </w:r>
    </w:p>
    <w:p w14:paraId="3D6941D1" w14:textId="152D5A93" w:rsidR="007A69D4" w:rsidRPr="00D12224" w:rsidRDefault="001C38D1" w:rsidP="00067700">
      <w:pPr>
        <w:spacing w:line="403" w:lineRule="exact"/>
        <w:ind w:firstLineChars="1000" w:firstLine="2436"/>
        <w:rPr>
          <w:rFonts w:hint="default"/>
          <w:color w:val="auto"/>
        </w:rPr>
      </w:pPr>
      <w:r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9FC39B8" wp14:editId="545285B0">
                <wp:simplePos x="0" y="0"/>
                <wp:positionH relativeFrom="column">
                  <wp:posOffset>4272280</wp:posOffset>
                </wp:positionH>
                <wp:positionV relativeFrom="paragraph">
                  <wp:posOffset>95250</wp:posOffset>
                </wp:positionV>
                <wp:extent cx="1647825" cy="3143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32C2F3" w14:textId="0A29E750" w:rsidR="006258A2" w:rsidRDefault="006258A2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 xml:space="preserve">裏面　</w:t>
                            </w:r>
                            <w:r>
                              <w:t>FAX</w:t>
                            </w:r>
                            <w:r>
                              <w:t>送信票あり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FC39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36.4pt;margin-top:7.5pt;width:129.75pt;height:24.7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" fillcolor="white [3201]" strokeweight=".5pt">
                <v:textbox>
                  <w:txbxContent>
                    <w:p w14:paraId="4632C2F3" w14:textId="0A29E750" w:rsidR="006258A2" w:rsidRDefault="006258A2">
                      <w:pPr>
                        <w:rPr>
                          <w:rFonts w:hint="default"/>
                        </w:rPr>
                      </w:pPr>
                      <w:r>
                        <w:t xml:space="preserve">裏面　</w:t>
                      </w:r>
                      <w:r>
                        <w:t>FAX</w:t>
                      </w:r>
                      <w:r>
                        <w:t>送信票あり</w:t>
                      </w:r>
                    </w:p>
                  </w:txbxContent>
                </v:textbox>
              </v:shape>
            </w:pict>
          </mc:Fallback>
        </mc:AlternateContent>
      </w:r>
    </w:p>
    <w:p w14:paraId="0A0EBBF5" w14:textId="197074FB" w:rsidR="007A69D4" w:rsidRPr="00D12224" w:rsidRDefault="007A69D4" w:rsidP="007A69D4">
      <w:pPr>
        <w:spacing w:line="683" w:lineRule="exact"/>
        <w:jc w:val="center"/>
        <w:rPr>
          <w:rFonts w:hint="default"/>
          <w:color w:val="auto"/>
        </w:rPr>
      </w:pPr>
      <w:r w:rsidRPr="007A69D4">
        <w:rPr>
          <w:outline/>
          <w:sz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lastRenderedPageBreak/>
        <w:t>FAX</w:t>
      </w:r>
      <w:r w:rsidRPr="007A69D4">
        <w:rPr>
          <w:b/>
          <w:outline/>
          <w:sz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送信票</w:t>
      </w:r>
    </w:p>
    <w:p w14:paraId="724D4EFD" w14:textId="21D9E082" w:rsidR="007A69D4" w:rsidRDefault="00F359CC" w:rsidP="00F359CC">
      <w:pPr>
        <w:ind w:firstLineChars="1000" w:firstLine="2445"/>
        <w:rPr>
          <w:rFonts w:hint="default"/>
          <w:b/>
          <w:bCs/>
          <w:color w:val="auto"/>
          <w:sz w:val="24"/>
          <w:szCs w:val="24"/>
        </w:rPr>
      </w:pPr>
      <w:r w:rsidRPr="00F359CC">
        <w:rPr>
          <w:b/>
          <w:bCs/>
          <w:color w:val="auto"/>
          <w:sz w:val="24"/>
          <w:szCs w:val="24"/>
        </w:rPr>
        <w:t>（振込当日に</w:t>
      </w:r>
      <w:r w:rsidRPr="00F359CC">
        <w:rPr>
          <w:b/>
          <w:bCs/>
          <w:color w:val="auto"/>
          <w:sz w:val="24"/>
          <w:szCs w:val="24"/>
        </w:rPr>
        <w:t>FAX</w:t>
      </w:r>
      <w:r w:rsidRPr="00F359CC">
        <w:rPr>
          <w:b/>
          <w:bCs/>
          <w:color w:val="auto"/>
          <w:sz w:val="24"/>
          <w:szCs w:val="24"/>
        </w:rPr>
        <w:t xml:space="preserve">送信してください。）　</w:t>
      </w:r>
    </w:p>
    <w:p w14:paraId="555D1A49" w14:textId="77777777" w:rsidR="00F359CC" w:rsidRPr="00F359CC" w:rsidRDefault="00F359CC" w:rsidP="00F359CC">
      <w:pPr>
        <w:ind w:firstLineChars="1000" w:firstLine="2445"/>
        <w:rPr>
          <w:rFonts w:hint="default"/>
          <w:b/>
          <w:bCs/>
          <w:color w:val="auto"/>
          <w:sz w:val="24"/>
          <w:szCs w:val="24"/>
        </w:rPr>
      </w:pPr>
    </w:p>
    <w:p w14:paraId="1ADC2777" w14:textId="057AEFE7" w:rsidR="007A69D4" w:rsidRPr="00D12224" w:rsidRDefault="00356C65" w:rsidP="007A69D4">
      <w:pPr>
        <w:spacing w:line="424" w:lineRule="exact"/>
        <w:jc w:val="center"/>
        <w:rPr>
          <w:rFonts w:hint="default"/>
          <w:color w:val="auto"/>
        </w:rPr>
      </w:pPr>
      <w:r>
        <w:rPr>
          <w:b/>
          <w:color w:val="auto"/>
          <w:sz w:val="26"/>
        </w:rPr>
        <w:t>令和</w:t>
      </w:r>
      <w:r w:rsidR="005638CE">
        <w:rPr>
          <w:b/>
          <w:color w:val="auto"/>
          <w:sz w:val="26"/>
        </w:rPr>
        <w:t>６</w:t>
      </w:r>
      <w:r w:rsidR="007A69D4" w:rsidRPr="00D12224">
        <w:rPr>
          <w:b/>
          <w:color w:val="auto"/>
          <w:sz w:val="26"/>
        </w:rPr>
        <w:t>年度福島県認知症</w:t>
      </w:r>
      <w:r w:rsidR="0024264B" w:rsidRPr="0024264B">
        <w:rPr>
          <w:b/>
          <w:color w:val="000000" w:themeColor="text1"/>
          <w:sz w:val="24"/>
        </w:rPr>
        <w:t>介護実践</w:t>
      </w:r>
      <w:r w:rsidR="005638CE">
        <w:rPr>
          <w:b/>
          <w:color w:val="000000" w:themeColor="text1"/>
          <w:sz w:val="24"/>
        </w:rPr>
        <w:t>リーダー</w:t>
      </w:r>
      <w:r w:rsidR="007A69D4" w:rsidRPr="00D12224">
        <w:rPr>
          <w:b/>
          <w:color w:val="auto"/>
          <w:sz w:val="26"/>
        </w:rPr>
        <w:t>研修</w:t>
      </w:r>
    </w:p>
    <w:p w14:paraId="0AE2B4E9" w14:textId="77777777" w:rsidR="007A69D4" w:rsidRPr="00D12224" w:rsidRDefault="007A69D4" w:rsidP="007A69D4">
      <w:pPr>
        <w:spacing w:line="424" w:lineRule="exact"/>
        <w:jc w:val="center"/>
        <w:rPr>
          <w:rFonts w:hint="default"/>
          <w:color w:val="auto"/>
        </w:rPr>
      </w:pPr>
      <w:r w:rsidRPr="00D12224">
        <w:rPr>
          <w:b/>
          <w:color w:val="auto"/>
          <w:sz w:val="26"/>
        </w:rPr>
        <w:t xml:space="preserve">受講費用について　　　　　　　　　　　　　　　　　　</w:t>
      </w:r>
    </w:p>
    <w:p w14:paraId="3642F65C" w14:textId="47482715" w:rsidR="007A69D4" w:rsidRPr="00F359CC" w:rsidRDefault="00F359CC" w:rsidP="007A69D4">
      <w:pPr>
        <w:rPr>
          <w:rFonts w:hint="default"/>
          <w:b/>
          <w:bCs/>
          <w:color w:val="auto"/>
          <w:sz w:val="24"/>
          <w:szCs w:val="24"/>
        </w:rPr>
      </w:pPr>
      <w:r>
        <w:rPr>
          <w:color w:val="auto"/>
        </w:rPr>
        <w:t xml:space="preserve">　　　　　　　</w:t>
      </w:r>
    </w:p>
    <w:p w14:paraId="41F1E53D" w14:textId="77777777" w:rsidR="007A69D4" w:rsidRPr="00D12224" w:rsidRDefault="007A69D4" w:rsidP="007A69D4">
      <w:pPr>
        <w:rPr>
          <w:rFonts w:hint="default"/>
          <w:color w:val="auto"/>
        </w:rPr>
      </w:pPr>
      <w:r w:rsidRPr="00D12224">
        <w:rPr>
          <w:b/>
          <w:color w:val="auto"/>
        </w:rPr>
        <w:t>ＦＡＸ送信先</w:t>
      </w:r>
    </w:p>
    <w:p w14:paraId="77F42960" w14:textId="77777777" w:rsidR="007A69D4" w:rsidRPr="00C94F15" w:rsidRDefault="007A69D4" w:rsidP="007A69D4">
      <w:pPr>
        <w:spacing w:line="403" w:lineRule="exact"/>
        <w:rPr>
          <w:rFonts w:hint="default"/>
          <w:color w:val="auto"/>
          <w:u w:val="double"/>
        </w:rPr>
      </w:pPr>
      <w:r w:rsidRPr="00C94F15">
        <w:rPr>
          <w:b/>
          <w:color w:val="auto"/>
          <w:sz w:val="24"/>
          <w:u w:val="double"/>
        </w:rPr>
        <w:t>FAX</w:t>
      </w:r>
      <w:r w:rsidRPr="00C94F15">
        <w:rPr>
          <w:b/>
          <w:color w:val="auto"/>
          <w:sz w:val="24"/>
          <w:u w:val="double"/>
        </w:rPr>
        <w:t>番号：０２４８－２１－６０６６</w:t>
      </w:r>
      <w:r w:rsidRPr="00C94F15">
        <w:rPr>
          <w:color w:val="auto"/>
          <w:spacing w:val="-1"/>
          <w:sz w:val="24"/>
          <w:u w:val="double"/>
        </w:rPr>
        <w:t xml:space="preserve"> </w:t>
      </w:r>
      <w:r w:rsidRPr="00C94F15">
        <w:rPr>
          <w:color w:val="auto"/>
          <w:spacing w:val="-1"/>
          <w:u w:val="double"/>
        </w:rPr>
        <w:t xml:space="preserve"> </w:t>
      </w:r>
      <w:r w:rsidRPr="00C94F15">
        <w:rPr>
          <w:color w:val="auto"/>
          <w:u w:val="double"/>
        </w:rPr>
        <w:t>（認知症介護指導者連絡会）</w:t>
      </w:r>
    </w:p>
    <w:p w14:paraId="0762B4E1" w14:textId="409A9772" w:rsidR="00F359CC" w:rsidRDefault="005638CE" w:rsidP="007A69D4">
      <w:pPr>
        <w:rPr>
          <w:rFonts w:hint="default"/>
          <w:color w:val="auto"/>
          <w:u w:val="wave"/>
        </w:rPr>
      </w:pPr>
      <w:r>
        <w:rPr>
          <w:color w:val="auto"/>
          <w:u w:val="wave"/>
        </w:rPr>
        <w:t xml:space="preserve">　　お間違えのないよう確信して送信してください。</w:t>
      </w:r>
    </w:p>
    <w:p w14:paraId="1347C073" w14:textId="77777777" w:rsidR="005638CE" w:rsidRDefault="005638CE" w:rsidP="00F359CC">
      <w:pPr>
        <w:ind w:firstLineChars="100" w:firstLine="214"/>
        <w:rPr>
          <w:rFonts w:hint="default"/>
          <w:color w:val="auto"/>
        </w:rPr>
      </w:pPr>
    </w:p>
    <w:p w14:paraId="0D9F6E27" w14:textId="100B0EE9" w:rsidR="007A69D4" w:rsidRPr="00D12224" w:rsidRDefault="007A69D4" w:rsidP="00F359CC">
      <w:pPr>
        <w:ind w:firstLineChars="100" w:firstLine="214"/>
        <w:rPr>
          <w:rFonts w:hint="default"/>
          <w:color w:val="auto"/>
        </w:rPr>
      </w:pPr>
      <w:r w:rsidRPr="00D12224">
        <w:rPr>
          <w:color w:val="auto"/>
        </w:rPr>
        <w:t>認知症</w:t>
      </w:r>
      <w:r w:rsidR="0024264B">
        <w:rPr>
          <w:color w:val="000000" w:themeColor="text1"/>
          <w:szCs w:val="21"/>
        </w:rPr>
        <w:t>介護実践リーダー</w:t>
      </w:r>
      <w:r w:rsidRPr="00D12224">
        <w:rPr>
          <w:color w:val="auto"/>
        </w:rPr>
        <w:t>研修受講者所属施設・事業所名</w:t>
      </w:r>
      <w:r w:rsidR="00F97758">
        <w:rPr>
          <w:color w:val="auto"/>
        </w:rPr>
        <w:t>等</w:t>
      </w:r>
    </w:p>
    <w:p w14:paraId="38518757" w14:textId="77777777" w:rsidR="007A69D4" w:rsidRPr="00D12224" w:rsidRDefault="007A69D4" w:rsidP="007A69D4">
      <w:pPr>
        <w:rPr>
          <w:rFonts w:hint="default"/>
          <w:color w:val="auto"/>
        </w:rPr>
      </w:pPr>
      <w:r w:rsidRPr="00D12224">
        <w:rPr>
          <w:color w:val="auto"/>
        </w:rPr>
        <w:t xml:space="preserve">　法</w:t>
      </w:r>
      <w:r w:rsidRPr="00D12224">
        <w:rPr>
          <w:color w:val="auto"/>
          <w:spacing w:val="-1"/>
        </w:rPr>
        <w:t xml:space="preserve"> </w:t>
      </w:r>
      <w:r w:rsidRPr="00D12224">
        <w:rPr>
          <w:color w:val="auto"/>
        </w:rPr>
        <w:t xml:space="preserve">　　人　　</w:t>
      </w:r>
      <w:r w:rsidRPr="00D12224">
        <w:rPr>
          <w:color w:val="auto"/>
          <w:spacing w:val="-1"/>
        </w:rPr>
        <w:t xml:space="preserve"> </w:t>
      </w:r>
      <w:r w:rsidRPr="00D12224">
        <w:rPr>
          <w:color w:val="auto"/>
        </w:rPr>
        <w:t>名</w:t>
      </w:r>
      <w:r w:rsidRPr="00D12224">
        <w:rPr>
          <w:color w:val="auto"/>
          <w:spacing w:val="-1"/>
        </w:rPr>
        <w:t xml:space="preserve">  </w:t>
      </w:r>
      <w:r w:rsidRPr="00D12224">
        <w:rPr>
          <w:color w:val="auto"/>
        </w:rPr>
        <w:t>：</w:t>
      </w:r>
      <w:r w:rsidRPr="00D12224">
        <w:rPr>
          <w:color w:val="auto"/>
          <w:u w:val="single" w:color="000000"/>
        </w:rPr>
        <w:t xml:space="preserve">　　　　　　　　　　　　　　　　　　　　　　</w:t>
      </w:r>
      <w:r w:rsidRPr="00D12224">
        <w:rPr>
          <w:color w:val="auto"/>
          <w:spacing w:val="-1"/>
          <w:u w:val="single" w:color="000000"/>
        </w:rPr>
        <w:t xml:space="preserve"> </w:t>
      </w:r>
      <w:r w:rsidRPr="00D12224">
        <w:rPr>
          <w:color w:val="auto"/>
          <w:u w:val="single" w:color="000000"/>
        </w:rPr>
        <w:t xml:space="preserve">　　</w:t>
      </w:r>
      <w:r w:rsidRPr="00D12224">
        <w:rPr>
          <w:color w:val="auto"/>
          <w:spacing w:val="-1"/>
          <w:u w:val="single" w:color="000000"/>
        </w:rPr>
        <w:t xml:space="preserve">   </w:t>
      </w:r>
    </w:p>
    <w:p w14:paraId="6A8C981D" w14:textId="1A989E9A" w:rsidR="00F97758" w:rsidRPr="00FF2EC4" w:rsidRDefault="007A69D4" w:rsidP="007A69D4">
      <w:pPr>
        <w:rPr>
          <w:rFonts w:hint="default"/>
          <w:color w:val="auto"/>
          <w:u w:val="single" w:color="000000"/>
        </w:rPr>
      </w:pPr>
      <w:r w:rsidRPr="00D12224">
        <w:rPr>
          <w:color w:val="auto"/>
        </w:rPr>
        <w:t xml:space="preserve">　</w:t>
      </w:r>
      <w:r w:rsidR="00FF2EC4">
        <w:rPr>
          <w:color w:val="auto"/>
        </w:rPr>
        <w:t>受講者</w:t>
      </w:r>
      <w:r w:rsidRPr="00D12224">
        <w:rPr>
          <w:color w:val="auto"/>
        </w:rPr>
        <w:t>所属施設・事業所</w:t>
      </w:r>
      <w:r w:rsidRPr="00D12224">
        <w:rPr>
          <w:color w:val="auto"/>
          <w:spacing w:val="-1"/>
        </w:rPr>
        <w:t xml:space="preserve">  </w:t>
      </w:r>
      <w:r w:rsidRPr="00D12224">
        <w:rPr>
          <w:color w:val="auto"/>
        </w:rPr>
        <w:t>：</w:t>
      </w:r>
      <w:r w:rsidRPr="00D12224">
        <w:rPr>
          <w:color w:val="auto"/>
          <w:u w:val="single" w:color="000000"/>
        </w:rPr>
        <w:t xml:space="preserve">　　　　　　　　　　　　　　　　　　　　　　　</w:t>
      </w:r>
    </w:p>
    <w:p w14:paraId="2EB47B3C" w14:textId="69DD2E88" w:rsidR="00F97758" w:rsidRDefault="00F97758" w:rsidP="007A69D4">
      <w:pPr>
        <w:rPr>
          <w:rFonts w:hint="default"/>
          <w:color w:val="auto"/>
          <w:u w:val="single"/>
        </w:rPr>
      </w:pPr>
      <w:r>
        <w:rPr>
          <w:color w:val="auto"/>
        </w:rPr>
        <w:t xml:space="preserve">　</w:t>
      </w:r>
      <w:r w:rsidR="00FF2EC4">
        <w:rPr>
          <w:color w:val="auto"/>
        </w:rPr>
        <w:t xml:space="preserve">　　　　　　　　　</w:t>
      </w:r>
      <w:r w:rsidR="00FF2EC4" w:rsidRPr="00FF2EC4">
        <w:rPr>
          <w:color w:val="auto"/>
        </w:rPr>
        <w:t>電</w:t>
      </w:r>
      <w:r w:rsidR="00FF2EC4">
        <w:rPr>
          <w:color w:val="auto"/>
        </w:rPr>
        <w:t xml:space="preserve">　</w:t>
      </w:r>
      <w:r w:rsidR="00FF2EC4" w:rsidRPr="00FF2EC4">
        <w:rPr>
          <w:color w:val="auto"/>
        </w:rPr>
        <w:t>話：</w:t>
      </w:r>
      <w:r w:rsidRPr="00F97758">
        <w:rPr>
          <w:color w:val="auto"/>
          <w:u w:val="single"/>
        </w:rPr>
        <w:t xml:space="preserve">　　　　　　　　　　　　　　　　　　　　</w:t>
      </w:r>
      <w:r w:rsidR="00FF2EC4">
        <w:rPr>
          <w:color w:val="auto"/>
          <w:u w:val="single"/>
        </w:rPr>
        <w:t xml:space="preserve">　　</w:t>
      </w:r>
      <w:r w:rsidRPr="00F97758">
        <w:rPr>
          <w:color w:val="auto"/>
          <w:u w:val="single"/>
        </w:rPr>
        <w:t xml:space="preserve">　</w:t>
      </w:r>
    </w:p>
    <w:p w14:paraId="5CE87972" w14:textId="515F5279" w:rsidR="00F97758" w:rsidRPr="00FF2EC4" w:rsidRDefault="00FF2EC4" w:rsidP="007A69D4">
      <w:pPr>
        <w:rPr>
          <w:rFonts w:hint="default"/>
          <w:color w:val="auto"/>
        </w:rPr>
      </w:pPr>
      <w:r>
        <w:rPr>
          <w:color w:val="auto"/>
        </w:rPr>
        <w:t xml:space="preserve">　</w:t>
      </w:r>
      <w:r w:rsidRPr="00FF2EC4">
        <w:rPr>
          <w:color w:val="auto"/>
        </w:rPr>
        <w:t>振込実施者氏名　　：</w:t>
      </w:r>
      <w:r w:rsidRPr="00FF2EC4">
        <w:rPr>
          <w:color w:val="auto"/>
          <w:u w:val="single"/>
        </w:rPr>
        <w:t xml:space="preserve">　　　　　　　　　　　</w:t>
      </w:r>
      <w:r>
        <w:rPr>
          <w:color w:val="auto"/>
          <w:u w:val="single"/>
        </w:rPr>
        <w:t>電話番号：</w:t>
      </w:r>
      <w:r w:rsidRPr="00FF2EC4">
        <w:rPr>
          <w:color w:val="auto"/>
          <w:u w:val="single"/>
        </w:rPr>
        <w:t xml:space="preserve">　　　　　　　</w:t>
      </w:r>
      <w:r>
        <w:rPr>
          <w:color w:val="auto"/>
          <w:u w:val="single"/>
        </w:rPr>
        <w:t xml:space="preserve">　　</w:t>
      </w:r>
      <w:r w:rsidRPr="00FF2EC4">
        <w:rPr>
          <w:color w:val="auto"/>
          <w:u w:val="single"/>
        </w:rPr>
        <w:t xml:space="preserve">　</w:t>
      </w:r>
    </w:p>
    <w:p w14:paraId="7F215F83" w14:textId="77777777" w:rsidR="00FF2EC4" w:rsidRDefault="00FF2EC4" w:rsidP="007A69D4">
      <w:pPr>
        <w:rPr>
          <w:rFonts w:hint="default"/>
          <w:color w:val="auto"/>
        </w:rPr>
      </w:pPr>
    </w:p>
    <w:p w14:paraId="5D8803A6" w14:textId="1071D568" w:rsidR="007A69D4" w:rsidRPr="00D12224" w:rsidRDefault="007A69D4" w:rsidP="007A69D4">
      <w:pPr>
        <w:rPr>
          <w:rFonts w:hint="default"/>
          <w:color w:val="auto"/>
        </w:rPr>
      </w:pPr>
      <w:r w:rsidRPr="00D12224">
        <w:rPr>
          <w:color w:val="auto"/>
        </w:rPr>
        <w:t xml:space="preserve">　</w:t>
      </w:r>
      <w:r>
        <w:rPr>
          <w:color w:val="auto"/>
        </w:rPr>
        <w:t>認知症</w:t>
      </w:r>
      <w:r w:rsidR="0024264B">
        <w:rPr>
          <w:color w:val="000000" w:themeColor="text1"/>
          <w:szCs w:val="21"/>
        </w:rPr>
        <w:t>介護実践</w:t>
      </w:r>
      <w:r w:rsidR="005638CE">
        <w:rPr>
          <w:color w:val="000000" w:themeColor="text1"/>
          <w:szCs w:val="21"/>
        </w:rPr>
        <w:t>リーダー</w:t>
      </w:r>
      <w:r w:rsidRPr="00D12224">
        <w:rPr>
          <w:color w:val="auto"/>
        </w:rPr>
        <w:t>研修参加者名</w:t>
      </w:r>
      <w:r w:rsidRPr="00D12224">
        <w:rPr>
          <w:color w:val="auto"/>
          <w:spacing w:val="-1"/>
        </w:rPr>
        <w:t xml:space="preserve"> </w:t>
      </w:r>
    </w:p>
    <w:p w14:paraId="4600CD19" w14:textId="77777777" w:rsidR="007A69D4" w:rsidRPr="00D12224" w:rsidRDefault="007A69D4" w:rsidP="007A69D4">
      <w:pPr>
        <w:rPr>
          <w:rFonts w:hint="default"/>
          <w:color w:val="auto"/>
        </w:rPr>
      </w:pPr>
      <w:r w:rsidRPr="00D12224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13FA9A7" wp14:editId="525C29DC">
                <wp:simplePos x="0" y="0"/>
                <wp:positionH relativeFrom="column">
                  <wp:posOffset>1503045</wp:posOffset>
                </wp:positionH>
                <wp:positionV relativeFrom="paragraph">
                  <wp:posOffset>226695</wp:posOffset>
                </wp:positionV>
                <wp:extent cx="668655" cy="18415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18415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EAA15" id="Rectangle 2" o:spid="_x0000_s1026" style="position:absolute;left:0;text-align:left;margin-left:118.35pt;margin-top:17.85pt;width:52.65pt;height:1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" filled="f" strokeweight=".2mm"/>
            </w:pict>
          </mc:Fallback>
        </mc:AlternateContent>
      </w:r>
      <w:r w:rsidRPr="00D12224">
        <w:rPr>
          <w:color w:val="auto"/>
        </w:rPr>
        <w:t xml:space="preserve">　</w:t>
      </w:r>
      <w:r w:rsidRPr="00D12224">
        <w:rPr>
          <w:color w:val="auto"/>
          <w:spacing w:val="-1"/>
        </w:rPr>
        <w:t xml:space="preserve"> </w:t>
      </w:r>
      <w:r w:rsidRPr="00D12224">
        <w:rPr>
          <w:rFonts w:ascii="ＭＳ 明朝" w:hAnsi="ＭＳ 明朝"/>
          <w:color w:val="auto"/>
        </w:rPr>
        <w:t>(</w:t>
      </w:r>
      <w:r w:rsidRPr="00D12224">
        <w:rPr>
          <w:b/>
          <w:color w:val="auto"/>
        </w:rPr>
        <w:t>受講決定通知に記載された受付番号を□に必ず記入</w:t>
      </w:r>
      <w:r w:rsidRPr="00D12224">
        <w:rPr>
          <w:rFonts w:ascii="ＭＳ 明朝" w:hAnsi="ＭＳ 明朝"/>
          <w:color w:val="auto"/>
        </w:rPr>
        <w:t>)</w:t>
      </w:r>
    </w:p>
    <w:p w14:paraId="27C91119" w14:textId="110E5FA9" w:rsidR="007A69D4" w:rsidRPr="00D12224" w:rsidRDefault="007A69D4" w:rsidP="007A69D4">
      <w:pPr>
        <w:rPr>
          <w:rFonts w:hint="default"/>
          <w:color w:val="auto"/>
        </w:rPr>
      </w:pPr>
      <w:r w:rsidRPr="00D12224">
        <w:rPr>
          <w:color w:val="auto"/>
        </w:rPr>
        <w:t xml:space="preserve">　受講者名　　</w:t>
      </w:r>
      <w:r w:rsidR="003C3E54">
        <w:rPr>
          <w:color w:val="auto"/>
        </w:rPr>
        <w:t>受講</w:t>
      </w:r>
      <w:r w:rsidRPr="00D12224">
        <w:rPr>
          <w:color w:val="auto"/>
        </w:rPr>
        <w:t>№　　　　　　　氏名：</w:t>
      </w:r>
      <w:r w:rsidRPr="00D12224">
        <w:rPr>
          <w:color w:val="auto"/>
          <w:u w:val="single" w:color="000000"/>
        </w:rPr>
        <w:t xml:space="preserve">　　　　　　　　　　　</w:t>
      </w:r>
      <w:r w:rsidRPr="00D12224">
        <w:rPr>
          <w:rFonts w:hint="default"/>
          <w:color w:val="auto"/>
          <w:u w:val="single" w:color="000000"/>
        </w:rPr>
        <w:t xml:space="preserve">　　　　　　　　</w:t>
      </w:r>
    </w:p>
    <w:p w14:paraId="67A1BDD4" w14:textId="768C475D" w:rsidR="007A69D4" w:rsidRPr="00D12224" w:rsidRDefault="007A69D4" w:rsidP="007A69D4">
      <w:pPr>
        <w:rPr>
          <w:rFonts w:hint="default"/>
          <w:color w:val="auto"/>
        </w:rPr>
      </w:pPr>
      <w:r w:rsidRPr="00D12224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4BEAD9F" wp14:editId="1217784B">
                <wp:simplePos x="0" y="0"/>
                <wp:positionH relativeFrom="column">
                  <wp:posOffset>1503045</wp:posOffset>
                </wp:positionH>
                <wp:positionV relativeFrom="paragraph">
                  <wp:posOffset>234950</wp:posOffset>
                </wp:positionV>
                <wp:extent cx="668655" cy="1841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18415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266D8" id="Rectangle 6" o:spid="_x0000_s1026" style="position:absolute;left:0;text-align:left;margin-left:118.35pt;margin-top:18.5pt;width:52.65pt;height:14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" filled="f" strokeweight=".2mm"/>
            </w:pict>
          </mc:Fallback>
        </mc:AlternateContent>
      </w:r>
      <w:r w:rsidRPr="00D12224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6E8C52" wp14:editId="1109ECAD">
                <wp:simplePos x="0" y="0"/>
                <wp:positionH relativeFrom="column">
                  <wp:posOffset>1503045</wp:posOffset>
                </wp:positionH>
                <wp:positionV relativeFrom="paragraph">
                  <wp:posOffset>3175</wp:posOffset>
                </wp:positionV>
                <wp:extent cx="668655" cy="1841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18415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BEFBC" id="Rectangle 4" o:spid="_x0000_s1026" style="position:absolute;left:0;text-align:left;margin-left:118.35pt;margin-top:.25pt;width:52.65pt;height:14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" filled="f" strokeweight=".2mm"/>
            </w:pict>
          </mc:Fallback>
        </mc:AlternateContent>
      </w:r>
      <w:r w:rsidRPr="00D12224">
        <w:rPr>
          <w:color w:val="auto"/>
          <w:spacing w:val="-1"/>
        </w:rPr>
        <w:t xml:space="preserve"> </w:t>
      </w:r>
      <w:r w:rsidRPr="00D12224">
        <w:rPr>
          <w:color w:val="auto"/>
        </w:rPr>
        <w:t xml:space="preserve">　　　　</w:t>
      </w:r>
      <w:r w:rsidRPr="00D12224">
        <w:rPr>
          <w:color w:val="auto"/>
        </w:rPr>
        <w:t xml:space="preserve"> </w:t>
      </w:r>
      <w:r w:rsidRPr="00D12224">
        <w:rPr>
          <w:color w:val="auto"/>
        </w:rPr>
        <w:t xml:space="preserve">　　</w:t>
      </w:r>
      <w:r w:rsidR="003C3E54">
        <w:rPr>
          <w:color w:val="auto"/>
        </w:rPr>
        <w:t>受講</w:t>
      </w:r>
      <w:r w:rsidRPr="00D12224">
        <w:rPr>
          <w:color w:val="auto"/>
        </w:rPr>
        <w:t>№　　　　　　　氏名：</w:t>
      </w:r>
      <w:r w:rsidRPr="00D12224">
        <w:rPr>
          <w:color w:val="auto"/>
          <w:u w:val="single" w:color="000000"/>
        </w:rPr>
        <w:t xml:space="preserve">　　　　　　　　　　　</w:t>
      </w:r>
      <w:r w:rsidRPr="00D12224">
        <w:rPr>
          <w:rFonts w:hint="default"/>
          <w:color w:val="auto"/>
          <w:u w:val="single" w:color="000000"/>
        </w:rPr>
        <w:t xml:space="preserve">　　　　　　　　</w:t>
      </w:r>
    </w:p>
    <w:p w14:paraId="42FC4E60" w14:textId="79179AC9" w:rsidR="007A69D4" w:rsidRPr="00D12224" w:rsidRDefault="007A69D4" w:rsidP="007A69D4">
      <w:pPr>
        <w:rPr>
          <w:rFonts w:hint="default"/>
          <w:color w:val="auto"/>
        </w:rPr>
      </w:pPr>
      <w:r w:rsidRPr="00D12224">
        <w:rPr>
          <w:color w:val="auto"/>
          <w:spacing w:val="-1"/>
        </w:rPr>
        <w:t xml:space="preserve">            </w:t>
      </w:r>
      <w:r w:rsidRPr="00D12224">
        <w:rPr>
          <w:color w:val="auto"/>
          <w:spacing w:val="-1"/>
        </w:rPr>
        <w:t xml:space="preserve">　</w:t>
      </w:r>
      <w:r w:rsidR="003C3E54">
        <w:rPr>
          <w:color w:val="auto"/>
        </w:rPr>
        <w:t>受講</w:t>
      </w:r>
      <w:r w:rsidRPr="00D12224">
        <w:rPr>
          <w:color w:val="auto"/>
        </w:rPr>
        <w:t>№</w:t>
      </w:r>
      <w:r w:rsidRPr="00D12224">
        <w:rPr>
          <w:color w:val="auto"/>
          <w:spacing w:val="-1"/>
        </w:rPr>
        <w:t xml:space="preserve"> </w:t>
      </w:r>
      <w:r w:rsidRPr="00D12224">
        <w:rPr>
          <w:color w:val="auto"/>
        </w:rPr>
        <w:t xml:space="preserve">　　　　　</w:t>
      </w:r>
      <w:r w:rsidRPr="00D12224">
        <w:rPr>
          <w:color w:val="auto"/>
          <w:spacing w:val="-1"/>
        </w:rPr>
        <w:t xml:space="preserve"> </w:t>
      </w:r>
      <w:r w:rsidRPr="00D12224">
        <w:rPr>
          <w:color w:val="auto"/>
          <w:spacing w:val="-1"/>
        </w:rPr>
        <w:t xml:space="preserve">　</w:t>
      </w:r>
      <w:r w:rsidRPr="00D12224">
        <w:rPr>
          <w:color w:val="auto"/>
        </w:rPr>
        <w:t>氏名：</w:t>
      </w:r>
      <w:r w:rsidRPr="00D12224">
        <w:rPr>
          <w:color w:val="auto"/>
          <w:u w:val="single" w:color="000000"/>
        </w:rPr>
        <w:t xml:space="preserve">　　　　　　　　　　　</w:t>
      </w:r>
      <w:r w:rsidRPr="00D12224">
        <w:rPr>
          <w:rFonts w:hint="default"/>
          <w:color w:val="auto"/>
          <w:u w:val="single" w:color="000000"/>
        </w:rPr>
        <w:t xml:space="preserve">　　　　　　　　</w:t>
      </w:r>
    </w:p>
    <w:p w14:paraId="645782FA" w14:textId="12D128AF" w:rsidR="007A69D4" w:rsidRPr="00D12224" w:rsidRDefault="007A69D4" w:rsidP="007A69D4">
      <w:pPr>
        <w:rPr>
          <w:rFonts w:hint="default"/>
          <w:color w:val="auto"/>
        </w:rPr>
      </w:pPr>
      <w:r w:rsidRPr="00D12224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4C955E1" wp14:editId="7AF078F1">
                <wp:simplePos x="0" y="0"/>
                <wp:positionH relativeFrom="column">
                  <wp:posOffset>1503045</wp:posOffset>
                </wp:positionH>
                <wp:positionV relativeFrom="paragraph">
                  <wp:posOffset>12065</wp:posOffset>
                </wp:positionV>
                <wp:extent cx="668655" cy="18415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18415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2B97E" id="Rectangle 8" o:spid="_x0000_s1026" style="position:absolute;left:0;text-align:left;margin-left:118.35pt;margin-top:.95pt;width:52.65pt;height:14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" filled="f" strokeweight=".2mm"/>
            </w:pict>
          </mc:Fallback>
        </mc:AlternateContent>
      </w:r>
      <w:r w:rsidRPr="00D12224">
        <w:rPr>
          <w:color w:val="auto"/>
          <w:spacing w:val="-1"/>
        </w:rPr>
        <w:t xml:space="preserve">            </w:t>
      </w:r>
      <w:r w:rsidRPr="00D12224">
        <w:rPr>
          <w:color w:val="auto"/>
          <w:spacing w:val="-1"/>
        </w:rPr>
        <w:t xml:space="preserve">　</w:t>
      </w:r>
      <w:r w:rsidR="003C3E54">
        <w:rPr>
          <w:color w:val="auto"/>
        </w:rPr>
        <w:t>受講</w:t>
      </w:r>
      <w:r w:rsidRPr="00D12224">
        <w:rPr>
          <w:color w:val="auto"/>
        </w:rPr>
        <w:t>№</w:t>
      </w:r>
      <w:r w:rsidRPr="00D12224">
        <w:rPr>
          <w:color w:val="auto"/>
          <w:spacing w:val="-1"/>
        </w:rPr>
        <w:t xml:space="preserve"> </w:t>
      </w:r>
      <w:r w:rsidRPr="00D12224">
        <w:rPr>
          <w:color w:val="auto"/>
        </w:rPr>
        <w:t xml:space="preserve">　　　　　</w:t>
      </w:r>
      <w:r w:rsidRPr="00D12224">
        <w:rPr>
          <w:color w:val="auto"/>
        </w:rPr>
        <w:t xml:space="preserve"> </w:t>
      </w:r>
      <w:r w:rsidRPr="00D12224">
        <w:rPr>
          <w:color w:val="auto"/>
        </w:rPr>
        <w:t xml:space="preserve">　氏名：</w:t>
      </w:r>
      <w:r w:rsidRPr="00D12224">
        <w:rPr>
          <w:color w:val="auto"/>
          <w:u w:val="single" w:color="000000"/>
        </w:rPr>
        <w:t xml:space="preserve">　　　　　　　　　　　</w:t>
      </w:r>
      <w:r w:rsidRPr="00D12224">
        <w:rPr>
          <w:rFonts w:hint="default"/>
          <w:color w:val="auto"/>
          <w:u w:val="single" w:color="000000"/>
        </w:rPr>
        <w:t xml:space="preserve">　　　　　　　　</w:t>
      </w:r>
    </w:p>
    <w:p w14:paraId="0C48A350" w14:textId="5F3253BE" w:rsidR="007A69D4" w:rsidRPr="00D12224" w:rsidRDefault="007A69D4" w:rsidP="007A69D4">
      <w:pPr>
        <w:rPr>
          <w:rFonts w:hint="default"/>
          <w:color w:val="auto"/>
        </w:rPr>
      </w:pPr>
      <w:r w:rsidRPr="00D12224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65CBE71" wp14:editId="5F02EFDB">
                <wp:simplePos x="0" y="0"/>
                <wp:positionH relativeFrom="column">
                  <wp:posOffset>1503045</wp:posOffset>
                </wp:positionH>
                <wp:positionV relativeFrom="paragraph">
                  <wp:posOffset>12700</wp:posOffset>
                </wp:positionV>
                <wp:extent cx="668655" cy="184785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18478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CBA1A" id="Rectangle 10" o:spid="_x0000_s1026" style="position:absolute;left:0;text-align:left;margin-left:118.35pt;margin-top:1pt;width:52.65pt;height:14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" filled="f" strokeweight=".2mm"/>
            </w:pict>
          </mc:Fallback>
        </mc:AlternateContent>
      </w:r>
      <w:r w:rsidRPr="00D12224">
        <w:rPr>
          <w:color w:val="auto"/>
          <w:spacing w:val="-1"/>
        </w:rPr>
        <w:t xml:space="preserve">            </w:t>
      </w:r>
      <w:r w:rsidRPr="00D12224">
        <w:rPr>
          <w:color w:val="auto"/>
          <w:spacing w:val="-1"/>
        </w:rPr>
        <w:t xml:space="preserve">　</w:t>
      </w:r>
      <w:r w:rsidR="003C3E54">
        <w:rPr>
          <w:color w:val="auto"/>
        </w:rPr>
        <w:t>受講</w:t>
      </w:r>
      <w:r w:rsidRPr="00D12224">
        <w:rPr>
          <w:color w:val="auto"/>
        </w:rPr>
        <w:t>№</w:t>
      </w:r>
      <w:r w:rsidRPr="00D12224">
        <w:rPr>
          <w:color w:val="auto"/>
          <w:spacing w:val="-1"/>
        </w:rPr>
        <w:t xml:space="preserve"> </w:t>
      </w:r>
      <w:r w:rsidRPr="00D12224">
        <w:rPr>
          <w:color w:val="auto"/>
        </w:rPr>
        <w:t xml:space="preserve">　　　　　</w:t>
      </w:r>
      <w:r w:rsidRPr="00D12224">
        <w:rPr>
          <w:color w:val="auto"/>
        </w:rPr>
        <w:t xml:space="preserve"> </w:t>
      </w:r>
      <w:r w:rsidRPr="00D12224">
        <w:rPr>
          <w:color w:val="auto"/>
        </w:rPr>
        <w:t xml:space="preserve">　氏名：</w:t>
      </w:r>
      <w:r w:rsidRPr="00D12224">
        <w:rPr>
          <w:color w:val="auto"/>
          <w:u w:val="single" w:color="000000"/>
        </w:rPr>
        <w:t xml:space="preserve">　　</w:t>
      </w:r>
      <w:r w:rsidRPr="00D12224">
        <w:rPr>
          <w:rFonts w:hint="default"/>
          <w:color w:val="auto"/>
          <w:u w:val="single" w:color="000000"/>
        </w:rPr>
        <w:t xml:space="preserve">　　　　　　　　</w:t>
      </w:r>
      <w:r w:rsidRPr="00D12224">
        <w:rPr>
          <w:color w:val="auto"/>
          <w:u w:val="single" w:color="000000"/>
        </w:rPr>
        <w:t xml:space="preserve">　　　　　　　　　</w:t>
      </w:r>
    </w:p>
    <w:p w14:paraId="59ADFC84" w14:textId="77777777" w:rsidR="007A69D4" w:rsidRPr="00D12224" w:rsidRDefault="007A69D4" w:rsidP="007A69D4">
      <w:pPr>
        <w:rPr>
          <w:rFonts w:hint="default"/>
          <w:color w:val="auto"/>
        </w:rPr>
      </w:pPr>
    </w:p>
    <w:p w14:paraId="02BD4699" w14:textId="0DB2664B" w:rsidR="007A69D4" w:rsidRPr="00D12224" w:rsidRDefault="007A69D4" w:rsidP="007A69D4">
      <w:pPr>
        <w:rPr>
          <w:rFonts w:hint="default"/>
          <w:color w:val="auto"/>
        </w:rPr>
      </w:pPr>
      <w:r w:rsidRPr="00D12224">
        <w:rPr>
          <w:color w:val="auto"/>
          <w:spacing w:val="-1"/>
        </w:rPr>
        <w:t xml:space="preserve">                  </w:t>
      </w:r>
      <w:r w:rsidRPr="00D12224">
        <w:rPr>
          <w:color w:val="auto"/>
        </w:rPr>
        <w:t>合</w:t>
      </w:r>
      <w:r w:rsidRPr="00D12224">
        <w:rPr>
          <w:color w:val="auto"/>
          <w:spacing w:val="-1"/>
        </w:rPr>
        <w:t xml:space="preserve"> </w:t>
      </w:r>
      <w:r w:rsidRPr="00D12224">
        <w:rPr>
          <w:color w:val="auto"/>
        </w:rPr>
        <w:t>計</w:t>
      </w:r>
      <w:r w:rsidRPr="00D12224">
        <w:rPr>
          <w:color w:val="auto"/>
          <w:u w:val="single" w:color="000000"/>
        </w:rPr>
        <w:t xml:space="preserve">　　　　　　　　　円</w:t>
      </w:r>
      <w:r w:rsidRPr="00D12224">
        <w:rPr>
          <w:color w:val="auto"/>
        </w:rPr>
        <w:t>（</w:t>
      </w:r>
      <w:r w:rsidR="005638CE">
        <w:rPr>
          <w:color w:val="000000" w:themeColor="text1"/>
        </w:rPr>
        <w:t>４５</w:t>
      </w:r>
      <w:r w:rsidR="0024264B">
        <w:rPr>
          <w:color w:val="000000" w:themeColor="text1"/>
        </w:rPr>
        <w:t>，０００</w:t>
      </w:r>
      <w:r w:rsidRPr="00D12224">
        <w:rPr>
          <w:color w:val="auto"/>
        </w:rPr>
        <w:t>円</w:t>
      </w:r>
      <w:r w:rsidR="00615415" w:rsidRPr="00615415">
        <w:rPr>
          <w:color w:val="auto"/>
          <w:sz w:val="20"/>
        </w:rPr>
        <w:t>（税込）</w:t>
      </w:r>
      <w:r w:rsidRPr="00D12224">
        <w:rPr>
          <w:color w:val="auto"/>
        </w:rPr>
        <w:t>×　　名分）</w:t>
      </w:r>
    </w:p>
    <w:p w14:paraId="324A0B9D" w14:textId="77777777" w:rsidR="00F97758" w:rsidRDefault="007A69D4" w:rsidP="00F97758">
      <w:pPr>
        <w:rPr>
          <w:rFonts w:hint="default"/>
          <w:color w:val="auto"/>
          <w:spacing w:val="-1"/>
        </w:rPr>
      </w:pPr>
      <w:r w:rsidRPr="00D12224">
        <w:rPr>
          <w:color w:val="auto"/>
          <w:spacing w:val="-1"/>
        </w:rPr>
        <w:t xml:space="preserve">  </w:t>
      </w:r>
    </w:p>
    <w:p w14:paraId="5DAC4A12" w14:textId="4FC9B9A6" w:rsidR="007A69D4" w:rsidRPr="00F97758" w:rsidRDefault="007A69D4" w:rsidP="00F97758">
      <w:pPr>
        <w:rPr>
          <w:rFonts w:hint="default"/>
          <w:color w:val="auto"/>
        </w:rPr>
      </w:pPr>
      <w:r w:rsidRPr="00D12224">
        <w:rPr>
          <w:color w:val="auto"/>
        </w:rPr>
        <w:t>上記の研修費用を</w:t>
      </w:r>
      <w:r w:rsidR="00356C65">
        <w:rPr>
          <w:color w:val="auto"/>
        </w:rPr>
        <w:t>令和</w:t>
      </w:r>
      <w:r w:rsidR="00356C65" w:rsidRPr="00356C65">
        <w:rPr>
          <w:color w:val="auto"/>
          <w:u w:val="single"/>
        </w:rPr>
        <w:t xml:space="preserve">　　</w:t>
      </w:r>
      <w:r w:rsidRPr="00D12224">
        <w:rPr>
          <w:color w:val="auto"/>
        </w:rPr>
        <w:t>年＿＿月＿＿日に下記口座に振り込みました。</w:t>
      </w:r>
    </w:p>
    <w:p w14:paraId="4ED29EBE" w14:textId="4E4B62A1" w:rsidR="003D009E" w:rsidRPr="003D009E" w:rsidRDefault="003C3E54" w:rsidP="007A69D4">
      <w:pPr>
        <w:rPr>
          <w:rFonts w:hint="default"/>
          <w:color w:val="auto"/>
          <w:sz w:val="22"/>
          <w:szCs w:val="22"/>
        </w:rPr>
      </w:pPr>
      <w:r>
        <w:rPr>
          <w:color w:val="auto"/>
        </w:rPr>
        <w:t xml:space="preserve">　</w:t>
      </w:r>
      <w:r w:rsidRPr="003D009E">
        <w:rPr>
          <w:color w:val="auto"/>
          <w:sz w:val="22"/>
          <w:szCs w:val="22"/>
        </w:rPr>
        <w:t>・</w:t>
      </w:r>
      <w:bookmarkStart w:id="0" w:name="_Hlk106271456"/>
      <w:r w:rsidR="00C246A8" w:rsidRPr="003D009E">
        <w:rPr>
          <w:color w:val="auto"/>
          <w:sz w:val="22"/>
          <w:szCs w:val="22"/>
        </w:rPr>
        <w:t>振込前ではなく、</w:t>
      </w:r>
      <w:r w:rsidRPr="003D009E">
        <w:rPr>
          <w:color w:val="auto"/>
          <w:sz w:val="22"/>
          <w:szCs w:val="22"/>
        </w:rPr>
        <w:t>振込と同日に</w:t>
      </w:r>
      <w:r w:rsidR="00C246A8" w:rsidRPr="003D009E">
        <w:rPr>
          <w:color w:val="auto"/>
          <w:sz w:val="22"/>
          <w:szCs w:val="22"/>
        </w:rPr>
        <w:t>FAX</w:t>
      </w:r>
      <w:r w:rsidRPr="003D009E">
        <w:rPr>
          <w:color w:val="auto"/>
          <w:sz w:val="22"/>
          <w:szCs w:val="22"/>
        </w:rPr>
        <w:t>送信してください。</w:t>
      </w:r>
      <w:bookmarkEnd w:id="0"/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7A69D4" w:rsidRPr="00D12224" w14:paraId="1F644AA4" w14:textId="77777777" w:rsidTr="00E6418A">
        <w:trPr>
          <w:trHeight w:val="403"/>
        </w:trPr>
        <w:tc>
          <w:tcPr>
            <w:tcW w:w="8374" w:type="dxa"/>
            <w:vMerge w:val="restart"/>
            <w:tcBorders>
              <w:top w:val="dotDotDash" w:sz="4" w:space="0" w:color="000000"/>
              <w:left w:val="dotDotDash" w:sz="4" w:space="0" w:color="000000"/>
              <w:bottom w:val="nil"/>
              <w:right w:val="dotDotDash" w:sz="4" w:space="0" w:color="000000"/>
            </w:tcBorders>
            <w:tcMar>
              <w:left w:w="49" w:type="dxa"/>
              <w:right w:w="49" w:type="dxa"/>
            </w:tcMar>
          </w:tcPr>
          <w:p w14:paraId="367C4DDD" w14:textId="77777777" w:rsidR="007A69D4" w:rsidRPr="00D12224" w:rsidRDefault="007A69D4" w:rsidP="00E6418A">
            <w:pPr>
              <w:rPr>
                <w:rFonts w:hint="default"/>
                <w:color w:val="auto"/>
              </w:rPr>
            </w:pPr>
          </w:p>
          <w:p w14:paraId="59C3EC67" w14:textId="77777777" w:rsidR="007A69D4" w:rsidRPr="00D12224" w:rsidRDefault="007A69D4" w:rsidP="00E6418A">
            <w:pPr>
              <w:spacing w:line="403" w:lineRule="exact"/>
              <w:rPr>
                <w:rFonts w:hint="default"/>
                <w:color w:val="auto"/>
              </w:rPr>
            </w:pPr>
            <w:r w:rsidRPr="00D12224">
              <w:rPr>
                <w:color w:val="auto"/>
                <w:spacing w:val="-1"/>
                <w:sz w:val="24"/>
              </w:rPr>
              <w:t xml:space="preserve"> </w:t>
            </w:r>
            <w:r w:rsidRPr="00D12224">
              <w:rPr>
                <w:color w:val="auto"/>
                <w:sz w:val="24"/>
              </w:rPr>
              <w:t xml:space="preserve">　振込先：東邦銀行　新白河支店</w:t>
            </w:r>
          </w:p>
          <w:p w14:paraId="4C511272" w14:textId="77777777" w:rsidR="007A69D4" w:rsidRPr="00D12224" w:rsidRDefault="007A69D4" w:rsidP="00E6418A">
            <w:pPr>
              <w:spacing w:line="403" w:lineRule="exact"/>
              <w:rPr>
                <w:rFonts w:hint="default"/>
                <w:color w:val="auto"/>
              </w:rPr>
            </w:pPr>
            <w:r w:rsidRPr="00D12224">
              <w:rPr>
                <w:color w:val="auto"/>
                <w:spacing w:val="-1"/>
                <w:sz w:val="24"/>
              </w:rPr>
              <w:t xml:space="preserve">           </w:t>
            </w:r>
            <w:r w:rsidRPr="00D12224">
              <w:rPr>
                <w:color w:val="auto"/>
                <w:sz w:val="24"/>
              </w:rPr>
              <w:t>口</w:t>
            </w:r>
            <w:r w:rsidRPr="00D12224">
              <w:rPr>
                <w:color w:val="auto"/>
                <w:sz w:val="24"/>
              </w:rPr>
              <w:t xml:space="preserve"> </w:t>
            </w:r>
            <w:r w:rsidRPr="00D12224">
              <w:rPr>
                <w:color w:val="auto"/>
                <w:sz w:val="24"/>
              </w:rPr>
              <w:t>座種別：</w:t>
            </w:r>
            <w:r w:rsidRPr="00D12224">
              <w:rPr>
                <w:color w:val="auto"/>
                <w:spacing w:val="-1"/>
                <w:sz w:val="24"/>
              </w:rPr>
              <w:t xml:space="preserve"> </w:t>
            </w:r>
            <w:r w:rsidRPr="00D12224">
              <w:rPr>
                <w:color w:val="auto"/>
                <w:sz w:val="24"/>
              </w:rPr>
              <w:t>普通預金</w:t>
            </w:r>
          </w:p>
          <w:p w14:paraId="5D3D6FE3" w14:textId="77777777" w:rsidR="007A69D4" w:rsidRPr="00D12224" w:rsidRDefault="007A69D4" w:rsidP="00E6418A">
            <w:pPr>
              <w:spacing w:line="403" w:lineRule="exact"/>
              <w:rPr>
                <w:rFonts w:hint="default"/>
                <w:color w:val="auto"/>
              </w:rPr>
            </w:pPr>
            <w:r w:rsidRPr="00D12224">
              <w:rPr>
                <w:color w:val="auto"/>
                <w:spacing w:val="-1"/>
                <w:sz w:val="24"/>
              </w:rPr>
              <w:t xml:space="preserve"> </w:t>
            </w:r>
            <w:r w:rsidRPr="00D12224">
              <w:rPr>
                <w:color w:val="auto"/>
                <w:sz w:val="24"/>
              </w:rPr>
              <w:t xml:space="preserve">　　　　　口</w:t>
            </w:r>
            <w:r w:rsidRPr="00D12224">
              <w:rPr>
                <w:color w:val="auto"/>
                <w:sz w:val="24"/>
              </w:rPr>
              <w:t xml:space="preserve"> </w:t>
            </w:r>
            <w:r w:rsidRPr="00D12224">
              <w:rPr>
                <w:color w:val="auto"/>
                <w:sz w:val="24"/>
              </w:rPr>
              <w:t>座番号：</w:t>
            </w:r>
            <w:r w:rsidRPr="00D12224">
              <w:rPr>
                <w:color w:val="auto"/>
                <w:spacing w:val="-1"/>
                <w:sz w:val="24"/>
              </w:rPr>
              <w:t xml:space="preserve"> </w:t>
            </w:r>
            <w:r w:rsidRPr="00D12224">
              <w:rPr>
                <w:color w:val="auto"/>
                <w:sz w:val="24"/>
              </w:rPr>
              <w:t>３５８５０７</w:t>
            </w:r>
          </w:p>
          <w:p w14:paraId="18FA3474" w14:textId="77777777" w:rsidR="007A69D4" w:rsidRPr="00D12224" w:rsidRDefault="007A69D4" w:rsidP="00E6418A">
            <w:pPr>
              <w:spacing w:line="403" w:lineRule="exact"/>
              <w:rPr>
                <w:rFonts w:hint="default"/>
                <w:color w:val="auto"/>
              </w:rPr>
            </w:pPr>
            <w:r w:rsidRPr="00D12224">
              <w:rPr>
                <w:color w:val="auto"/>
                <w:spacing w:val="-1"/>
                <w:sz w:val="24"/>
              </w:rPr>
              <w:t xml:space="preserve">           </w:t>
            </w:r>
            <w:r w:rsidRPr="00D12224">
              <w:rPr>
                <w:color w:val="auto"/>
                <w:sz w:val="24"/>
              </w:rPr>
              <w:t>口</w:t>
            </w:r>
            <w:r w:rsidRPr="00D12224">
              <w:rPr>
                <w:color w:val="auto"/>
                <w:sz w:val="24"/>
              </w:rPr>
              <w:t xml:space="preserve"> </w:t>
            </w:r>
            <w:r w:rsidRPr="00D12224">
              <w:rPr>
                <w:color w:val="auto"/>
                <w:sz w:val="24"/>
              </w:rPr>
              <w:t>座名義</w:t>
            </w:r>
            <w:r w:rsidRPr="00D12224">
              <w:rPr>
                <w:color w:val="auto"/>
                <w:spacing w:val="-1"/>
                <w:sz w:val="24"/>
              </w:rPr>
              <w:t xml:space="preserve"> </w:t>
            </w:r>
            <w:r w:rsidRPr="00D12224">
              <w:rPr>
                <w:color w:val="auto"/>
                <w:sz w:val="24"/>
              </w:rPr>
              <w:t xml:space="preserve">　</w:t>
            </w:r>
            <w:r w:rsidRPr="00D12224">
              <w:rPr>
                <w:rFonts w:hint="default"/>
                <w:color w:val="aut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69D4" w:rsidRPr="00D12224">
                    <w:rPr>
                      <w:rFonts w:ascii="ＭＳ 明朝" w:hAnsi="ＭＳ 明朝"/>
                      <w:color w:val="auto"/>
                      <w:sz w:val="12"/>
                    </w:rPr>
                    <w:t>ｲｯﾊﾟﾝ</w:t>
                  </w:r>
                </w:rt>
                <w:rubyBase>
                  <w:r w:rsidR="007A69D4" w:rsidRPr="00D12224">
                    <w:rPr>
                      <w:color w:val="auto"/>
                      <w:sz w:val="24"/>
                    </w:rPr>
                    <w:t>一般</w:t>
                  </w:r>
                </w:rubyBase>
              </w:ruby>
            </w:r>
            <w:r w:rsidRPr="00D12224">
              <w:rPr>
                <w:rFonts w:hint="default"/>
                <w:color w:val="aut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69D4" w:rsidRPr="00D12224">
                    <w:rPr>
                      <w:rFonts w:ascii="ＭＳ 明朝" w:hAnsi="ＭＳ 明朝"/>
                      <w:color w:val="auto"/>
                      <w:sz w:val="12"/>
                    </w:rPr>
                    <w:t>ｼｬﾀﾞﾝ</w:t>
                  </w:r>
                </w:rt>
                <w:rubyBase>
                  <w:r w:rsidR="007A69D4" w:rsidRPr="00D12224">
                    <w:rPr>
                      <w:color w:val="auto"/>
                      <w:sz w:val="24"/>
                    </w:rPr>
                    <w:t>社団</w:t>
                  </w:r>
                </w:rubyBase>
              </w:ruby>
            </w:r>
            <w:r w:rsidRPr="00D12224">
              <w:rPr>
                <w:rFonts w:hint="default"/>
                <w:color w:val="aut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69D4" w:rsidRPr="00D12224">
                    <w:rPr>
                      <w:rFonts w:ascii="ＭＳ 明朝" w:hAnsi="ＭＳ 明朝"/>
                      <w:color w:val="auto"/>
                      <w:sz w:val="12"/>
                    </w:rPr>
                    <w:t>ﾎｳｼﾞﾝ</w:t>
                  </w:r>
                </w:rt>
                <w:rubyBase>
                  <w:r w:rsidR="007A69D4" w:rsidRPr="00D12224">
                    <w:rPr>
                      <w:color w:val="auto"/>
                      <w:sz w:val="24"/>
                    </w:rPr>
                    <w:t>法人</w:t>
                  </w:r>
                </w:rubyBase>
              </w:ruby>
            </w:r>
            <w:r w:rsidRPr="00D12224">
              <w:rPr>
                <w:color w:val="auto"/>
                <w:sz w:val="24"/>
              </w:rPr>
              <w:t xml:space="preserve"> </w:t>
            </w:r>
            <w:r w:rsidRPr="00D12224">
              <w:rPr>
                <w:rFonts w:hint="default"/>
                <w:color w:val="aut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69D4" w:rsidRPr="00D12224">
                    <w:rPr>
                      <w:rFonts w:ascii="ＭＳ 明朝" w:hAnsi="ＭＳ 明朝"/>
                      <w:color w:val="auto"/>
                      <w:sz w:val="12"/>
                    </w:rPr>
                    <w:t>ﾌｸｼﾏｹﾝ</w:t>
                  </w:r>
                </w:rt>
                <w:rubyBase>
                  <w:r w:rsidR="007A69D4" w:rsidRPr="00D12224">
                    <w:rPr>
                      <w:color w:val="auto"/>
                      <w:sz w:val="24"/>
                    </w:rPr>
                    <w:t>福島県</w:t>
                  </w:r>
                </w:rubyBase>
              </w:ruby>
            </w:r>
            <w:r w:rsidRPr="00D12224">
              <w:rPr>
                <w:rFonts w:hint="default"/>
                <w:color w:val="aut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69D4" w:rsidRPr="00D12224">
                    <w:rPr>
                      <w:rFonts w:ascii="ＭＳ 明朝" w:hAnsi="ＭＳ 明朝"/>
                      <w:color w:val="auto"/>
                      <w:sz w:val="12"/>
                    </w:rPr>
                    <w:t>ﾆﾝﾁｼｮｳ</w:t>
                  </w:r>
                </w:rt>
                <w:rubyBase>
                  <w:r w:rsidR="007A69D4" w:rsidRPr="00D12224">
                    <w:rPr>
                      <w:color w:val="auto"/>
                      <w:sz w:val="24"/>
                    </w:rPr>
                    <w:t>認知症</w:t>
                  </w:r>
                </w:rubyBase>
              </w:ruby>
            </w:r>
            <w:r w:rsidRPr="00D12224">
              <w:rPr>
                <w:rFonts w:hint="default"/>
                <w:color w:val="aut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69D4" w:rsidRPr="00D12224">
                    <w:rPr>
                      <w:rFonts w:ascii="ＭＳ 明朝" w:hAnsi="ＭＳ 明朝"/>
                      <w:color w:val="auto"/>
                      <w:sz w:val="12"/>
                    </w:rPr>
                    <w:t>ｶｲｺﾞ</w:t>
                  </w:r>
                </w:rt>
                <w:rubyBase>
                  <w:r w:rsidR="007A69D4" w:rsidRPr="00D12224">
                    <w:rPr>
                      <w:color w:val="auto"/>
                      <w:sz w:val="24"/>
                    </w:rPr>
                    <w:t>介護</w:t>
                  </w:r>
                </w:rubyBase>
              </w:ruby>
            </w:r>
            <w:r w:rsidRPr="00D12224">
              <w:rPr>
                <w:rFonts w:hint="default"/>
                <w:color w:val="aut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69D4" w:rsidRPr="00D12224">
                    <w:rPr>
                      <w:rFonts w:ascii="ＭＳ 明朝" w:hAnsi="ＭＳ 明朝"/>
                      <w:color w:val="auto"/>
                      <w:sz w:val="12"/>
                    </w:rPr>
                    <w:t>ｼﾄﾞｳｼｬ</w:t>
                  </w:r>
                </w:rt>
                <w:rubyBase>
                  <w:r w:rsidR="007A69D4" w:rsidRPr="00D12224">
                    <w:rPr>
                      <w:color w:val="auto"/>
                      <w:sz w:val="24"/>
                    </w:rPr>
                    <w:t>指導者</w:t>
                  </w:r>
                </w:rubyBase>
              </w:ruby>
            </w:r>
            <w:r w:rsidRPr="00D12224">
              <w:rPr>
                <w:rFonts w:hint="default"/>
                <w:color w:val="aut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69D4" w:rsidRPr="00D12224">
                    <w:rPr>
                      <w:rFonts w:ascii="ＭＳ 明朝" w:hAnsi="ＭＳ 明朝"/>
                      <w:color w:val="auto"/>
                      <w:sz w:val="12"/>
                    </w:rPr>
                    <w:t>ﾚﾝﾗｸｶｲ</w:t>
                  </w:r>
                </w:rt>
                <w:rubyBase>
                  <w:r w:rsidR="007A69D4" w:rsidRPr="00D12224">
                    <w:rPr>
                      <w:color w:val="auto"/>
                      <w:sz w:val="24"/>
                    </w:rPr>
                    <w:t>連絡会</w:t>
                  </w:r>
                </w:rubyBase>
              </w:ruby>
            </w:r>
          </w:p>
          <w:p w14:paraId="0F6B3887" w14:textId="5371C2CF" w:rsidR="007A69D4" w:rsidRPr="00D12224" w:rsidRDefault="007A69D4" w:rsidP="005A4D7C">
            <w:pPr>
              <w:spacing w:line="403" w:lineRule="exact"/>
              <w:rPr>
                <w:rFonts w:hint="default"/>
                <w:color w:val="auto"/>
              </w:rPr>
            </w:pPr>
            <w:r w:rsidRPr="00D12224">
              <w:rPr>
                <w:color w:val="auto"/>
                <w:spacing w:val="-1"/>
                <w:sz w:val="24"/>
              </w:rPr>
              <w:t xml:space="preserve">               </w:t>
            </w:r>
            <w:r w:rsidRPr="00D12224">
              <w:rPr>
                <w:color w:val="auto"/>
                <w:sz w:val="24"/>
              </w:rPr>
              <w:t xml:space="preserve">　　　　</w:t>
            </w:r>
            <w:r w:rsidRPr="00D12224">
              <w:rPr>
                <w:rFonts w:hint="default"/>
                <w:color w:val="aut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69D4" w:rsidRPr="00D12224">
                    <w:rPr>
                      <w:rFonts w:ascii="ＭＳ 明朝" w:hAnsi="ＭＳ 明朝"/>
                      <w:color w:val="auto"/>
                      <w:sz w:val="12"/>
                    </w:rPr>
                    <w:t>ﾀﾞｲﾋｮｳ</w:t>
                  </w:r>
                </w:rt>
                <w:rubyBase>
                  <w:r w:rsidR="007A69D4" w:rsidRPr="00D12224">
                    <w:rPr>
                      <w:color w:val="auto"/>
                      <w:sz w:val="24"/>
                    </w:rPr>
                    <w:t>代表</w:t>
                  </w:r>
                </w:rubyBase>
              </w:ruby>
            </w:r>
            <w:r w:rsidRPr="00D12224">
              <w:rPr>
                <w:rFonts w:hint="default"/>
                <w:color w:val="aut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69D4" w:rsidRPr="00D12224">
                    <w:rPr>
                      <w:rFonts w:ascii="ＭＳ 明朝" w:hAnsi="ＭＳ 明朝"/>
                      <w:color w:val="auto"/>
                      <w:sz w:val="12"/>
                    </w:rPr>
                    <w:t>ﾘｼﾞ</w:t>
                  </w:r>
                </w:rt>
                <w:rubyBase>
                  <w:r w:rsidR="007A69D4" w:rsidRPr="00D12224">
                    <w:rPr>
                      <w:color w:val="auto"/>
                      <w:sz w:val="24"/>
                    </w:rPr>
                    <w:t>理事</w:t>
                  </w:r>
                </w:rubyBase>
              </w:ruby>
            </w:r>
            <w:r w:rsidRPr="00D12224">
              <w:rPr>
                <w:color w:val="auto"/>
                <w:spacing w:val="-1"/>
                <w:sz w:val="24"/>
              </w:rPr>
              <w:t xml:space="preserve">  </w:t>
            </w:r>
            <w:r w:rsidRPr="00D12224">
              <w:rPr>
                <w:rFonts w:hint="default"/>
                <w:color w:val="aut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69D4" w:rsidRPr="00D12224">
                    <w:rPr>
                      <w:rFonts w:ascii="ＭＳ 明朝" w:hAnsi="ＭＳ 明朝"/>
                      <w:color w:val="auto"/>
                      <w:sz w:val="12"/>
                    </w:rPr>
                    <w:t>ｶｷﾇﾏ</w:t>
                  </w:r>
                </w:rt>
                <w:rubyBase>
                  <w:r w:rsidR="007A69D4" w:rsidRPr="00D12224">
                    <w:rPr>
                      <w:color w:val="auto"/>
                      <w:sz w:val="24"/>
                    </w:rPr>
                    <w:t>柿沼</w:t>
                  </w:r>
                </w:rubyBase>
              </w:ruby>
            </w:r>
            <w:r w:rsidRPr="00D12224">
              <w:rPr>
                <w:rFonts w:hint="default"/>
                <w:color w:val="auto"/>
                <w:sz w:val="24"/>
              </w:rPr>
              <w:t xml:space="preserve">　</w:t>
            </w:r>
            <w:r w:rsidRPr="00D12224">
              <w:rPr>
                <w:rFonts w:hint="default"/>
                <w:color w:val="aut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69D4" w:rsidRPr="00D12224">
                    <w:rPr>
                      <w:rFonts w:ascii="ＭＳ 明朝" w:hAnsi="ＭＳ 明朝"/>
                      <w:color w:val="auto"/>
                      <w:sz w:val="12"/>
                    </w:rPr>
                    <w:t>ﾐﾂﾙ</w:t>
                  </w:r>
                </w:rt>
                <w:rubyBase>
                  <w:r w:rsidR="007A69D4" w:rsidRPr="00D12224">
                    <w:rPr>
                      <w:color w:val="auto"/>
                      <w:sz w:val="24"/>
                    </w:rPr>
                    <w:t>充</w:t>
                  </w:r>
                </w:rubyBase>
              </w:ruby>
            </w:r>
          </w:p>
        </w:tc>
      </w:tr>
      <w:tr w:rsidR="007A69D4" w:rsidRPr="00D12224" w14:paraId="6AFBDC49" w14:textId="77777777" w:rsidTr="00E6418A">
        <w:trPr>
          <w:trHeight w:val="373"/>
        </w:trPr>
        <w:tc>
          <w:tcPr>
            <w:tcW w:w="8374" w:type="dxa"/>
            <w:vMerge/>
            <w:tcBorders>
              <w:top w:val="nil"/>
              <w:left w:val="dotDotDash" w:sz="4" w:space="0" w:color="000000"/>
              <w:bottom w:val="dotDotDash" w:sz="4" w:space="0" w:color="000000"/>
              <w:right w:val="dotDotDash" w:sz="4" w:space="0" w:color="000000"/>
            </w:tcBorders>
            <w:tcMar>
              <w:left w:w="49" w:type="dxa"/>
              <w:right w:w="49" w:type="dxa"/>
            </w:tcMar>
          </w:tcPr>
          <w:p w14:paraId="659046E0" w14:textId="77777777" w:rsidR="007A69D4" w:rsidRPr="00D12224" w:rsidRDefault="007A69D4" w:rsidP="00E6418A">
            <w:pPr>
              <w:rPr>
                <w:rFonts w:hint="default"/>
                <w:color w:val="auto"/>
              </w:rPr>
            </w:pPr>
          </w:p>
        </w:tc>
      </w:tr>
    </w:tbl>
    <w:p w14:paraId="5B3EBF59" w14:textId="77777777" w:rsidR="00393F3B" w:rsidRPr="007A69D4" w:rsidRDefault="00393F3B" w:rsidP="005A4D7C">
      <w:pPr>
        <w:spacing w:line="683" w:lineRule="exact"/>
        <w:rPr>
          <w:rFonts w:hint="default"/>
        </w:rPr>
      </w:pPr>
    </w:p>
    <w:sectPr w:rsidR="00393F3B" w:rsidRPr="007A69D4" w:rsidSect="00615415">
      <w:footnotePr>
        <w:numRestart w:val="eachPage"/>
      </w:footnotePr>
      <w:endnotePr>
        <w:numFmt w:val="decimal"/>
      </w:endnotePr>
      <w:pgSz w:w="11906" w:h="16838"/>
      <w:pgMar w:top="1021" w:right="1701" w:bottom="851" w:left="1701" w:header="1134" w:footer="0" w:gutter="0"/>
      <w:cols w:space="720"/>
      <w:docGrid w:type="linesAndChars" w:linePitch="363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85CAE" w14:textId="77777777" w:rsidR="0088428E" w:rsidRDefault="0088428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62FB8F4" w14:textId="77777777" w:rsidR="0088428E" w:rsidRDefault="0088428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AD5BF" w14:textId="77777777" w:rsidR="0088428E" w:rsidRDefault="0088428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32303AC" w14:textId="77777777" w:rsidR="0088428E" w:rsidRDefault="0088428E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2284A"/>
    <w:multiLevelType w:val="hybridMultilevel"/>
    <w:tmpl w:val="6A2216AE"/>
    <w:lvl w:ilvl="0" w:tplc="DE8E842E">
      <w:numFmt w:val="bullet"/>
      <w:lvlText w:val="※"/>
      <w:lvlJc w:val="left"/>
      <w:pPr>
        <w:ind w:left="5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1" w15:restartNumberingAfterBreak="0">
    <w:nsid w:val="3A994ACC"/>
    <w:multiLevelType w:val="hybridMultilevel"/>
    <w:tmpl w:val="58006B60"/>
    <w:lvl w:ilvl="0" w:tplc="FFD2B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32144478">
    <w:abstractNumId w:val="0"/>
  </w:num>
  <w:num w:numId="2" w16cid:durableId="2084401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113"/>
    <w:rsid w:val="00061929"/>
    <w:rsid w:val="00067700"/>
    <w:rsid w:val="00070F28"/>
    <w:rsid w:val="000920AF"/>
    <w:rsid w:val="0009416E"/>
    <w:rsid w:val="00096EAD"/>
    <w:rsid w:val="000A00D3"/>
    <w:rsid w:val="000A3344"/>
    <w:rsid w:val="000B3226"/>
    <w:rsid w:val="000C38B5"/>
    <w:rsid w:val="000F3F02"/>
    <w:rsid w:val="00117DEF"/>
    <w:rsid w:val="00132E37"/>
    <w:rsid w:val="00133CF7"/>
    <w:rsid w:val="00140D6A"/>
    <w:rsid w:val="00154977"/>
    <w:rsid w:val="00157AF6"/>
    <w:rsid w:val="00181A83"/>
    <w:rsid w:val="001854F8"/>
    <w:rsid w:val="00190409"/>
    <w:rsid w:val="001B4625"/>
    <w:rsid w:val="001C0B5A"/>
    <w:rsid w:val="001C38D1"/>
    <w:rsid w:val="001C610C"/>
    <w:rsid w:val="001D6DE0"/>
    <w:rsid w:val="001E6EBE"/>
    <w:rsid w:val="00212B17"/>
    <w:rsid w:val="0022557E"/>
    <w:rsid w:val="0024264B"/>
    <w:rsid w:val="00277354"/>
    <w:rsid w:val="002848EB"/>
    <w:rsid w:val="002D12E4"/>
    <w:rsid w:val="002D1426"/>
    <w:rsid w:val="003104C8"/>
    <w:rsid w:val="00347636"/>
    <w:rsid w:val="00356C65"/>
    <w:rsid w:val="00364066"/>
    <w:rsid w:val="003661B9"/>
    <w:rsid w:val="00393F3B"/>
    <w:rsid w:val="00395EF8"/>
    <w:rsid w:val="003B2A12"/>
    <w:rsid w:val="003C3E54"/>
    <w:rsid w:val="003C5D8E"/>
    <w:rsid w:val="003D009E"/>
    <w:rsid w:val="003E79D8"/>
    <w:rsid w:val="00437B6A"/>
    <w:rsid w:val="004525B3"/>
    <w:rsid w:val="00452991"/>
    <w:rsid w:val="00466C42"/>
    <w:rsid w:val="00494F83"/>
    <w:rsid w:val="005023EF"/>
    <w:rsid w:val="005062D0"/>
    <w:rsid w:val="00520327"/>
    <w:rsid w:val="00531D0B"/>
    <w:rsid w:val="00541E8C"/>
    <w:rsid w:val="005638CE"/>
    <w:rsid w:val="00566A84"/>
    <w:rsid w:val="00573113"/>
    <w:rsid w:val="005767BC"/>
    <w:rsid w:val="00577255"/>
    <w:rsid w:val="005A4D7C"/>
    <w:rsid w:val="005C4EED"/>
    <w:rsid w:val="005D3EA7"/>
    <w:rsid w:val="005D421C"/>
    <w:rsid w:val="00613251"/>
    <w:rsid w:val="00615415"/>
    <w:rsid w:val="006258A2"/>
    <w:rsid w:val="00643520"/>
    <w:rsid w:val="00661BC4"/>
    <w:rsid w:val="00694DAB"/>
    <w:rsid w:val="006C5FF6"/>
    <w:rsid w:val="006E18EE"/>
    <w:rsid w:val="006E30E8"/>
    <w:rsid w:val="00720F47"/>
    <w:rsid w:val="00723555"/>
    <w:rsid w:val="007511EB"/>
    <w:rsid w:val="00766A97"/>
    <w:rsid w:val="00774FA6"/>
    <w:rsid w:val="007A69D4"/>
    <w:rsid w:val="007C2F97"/>
    <w:rsid w:val="007D2144"/>
    <w:rsid w:val="007F79A6"/>
    <w:rsid w:val="00832B00"/>
    <w:rsid w:val="0083369D"/>
    <w:rsid w:val="00834634"/>
    <w:rsid w:val="0088428E"/>
    <w:rsid w:val="00885AF3"/>
    <w:rsid w:val="00891BAF"/>
    <w:rsid w:val="00895308"/>
    <w:rsid w:val="008A5DF2"/>
    <w:rsid w:val="008E5875"/>
    <w:rsid w:val="0090441A"/>
    <w:rsid w:val="00947356"/>
    <w:rsid w:val="00972C48"/>
    <w:rsid w:val="009A618B"/>
    <w:rsid w:val="009C00BC"/>
    <w:rsid w:val="009C167B"/>
    <w:rsid w:val="009D4C28"/>
    <w:rsid w:val="00A17719"/>
    <w:rsid w:val="00A30428"/>
    <w:rsid w:val="00A95FB1"/>
    <w:rsid w:val="00AC5E33"/>
    <w:rsid w:val="00AD5BF6"/>
    <w:rsid w:val="00AE66FF"/>
    <w:rsid w:val="00AF0941"/>
    <w:rsid w:val="00B0404E"/>
    <w:rsid w:val="00B12235"/>
    <w:rsid w:val="00B43B4B"/>
    <w:rsid w:val="00B524B5"/>
    <w:rsid w:val="00B61453"/>
    <w:rsid w:val="00BE0C7A"/>
    <w:rsid w:val="00C20B92"/>
    <w:rsid w:val="00C22932"/>
    <w:rsid w:val="00C246A8"/>
    <w:rsid w:val="00C51DF7"/>
    <w:rsid w:val="00C650D9"/>
    <w:rsid w:val="00C66A9A"/>
    <w:rsid w:val="00C81B7B"/>
    <w:rsid w:val="00C94F15"/>
    <w:rsid w:val="00CE1141"/>
    <w:rsid w:val="00CE6E11"/>
    <w:rsid w:val="00CF35AA"/>
    <w:rsid w:val="00D16FE8"/>
    <w:rsid w:val="00D603F6"/>
    <w:rsid w:val="00D97876"/>
    <w:rsid w:val="00DD1326"/>
    <w:rsid w:val="00DD2B32"/>
    <w:rsid w:val="00E71A47"/>
    <w:rsid w:val="00EC3F58"/>
    <w:rsid w:val="00ED5A27"/>
    <w:rsid w:val="00F359CC"/>
    <w:rsid w:val="00F73044"/>
    <w:rsid w:val="00F83D46"/>
    <w:rsid w:val="00F97758"/>
    <w:rsid w:val="00FE3B1A"/>
    <w:rsid w:val="00F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C82E9"/>
  <w15:docId w15:val="{6F4EFCCC-7C7C-4F15-A2E8-80F39277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2B3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D2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2B32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D2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2B3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720F47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7A69D4"/>
  </w:style>
  <w:style w:type="character" w:customStyle="1" w:styleId="ab">
    <w:name w:val="日付 (文字)"/>
    <w:basedOn w:val="a0"/>
    <w:link w:val="aa"/>
    <w:uiPriority w:val="99"/>
    <w:semiHidden/>
    <w:rsid w:val="007A69D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54F9B-F55A-4BDE-BDAE-644EFB9C2EA9}">
  <ds:schemaRefs>
    <ds:schemaRef ds:uri="http://schemas.openxmlformats.org/officeDocument/2006/bibliography"/>
  </ds:schemaRefs>
</ds:datastoreItem>
</file>